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B050"/>
          <w:lang w:eastAsia="ru-RU"/>
        </w:rPr>
      </w:pPr>
      <w:r w:rsidRPr="00EE778A">
        <w:rPr>
          <w:rFonts w:ascii="Times New Roman" w:eastAsia="Times New Roman" w:hAnsi="Times New Roman" w:cs="Times New Roman"/>
          <w:b/>
          <w:bCs/>
          <w:color w:val="00B050"/>
          <w:sz w:val="96"/>
          <w:szCs w:val="96"/>
          <w:lang w:eastAsia="ru-RU"/>
        </w:rPr>
        <w:t>Картотека</w:t>
      </w:r>
      <w:r>
        <w:rPr>
          <w:rFonts w:ascii="Times New Roman" w:eastAsia="Times New Roman" w:hAnsi="Times New Roman" w:cs="Times New Roman"/>
          <w:b/>
          <w:bCs/>
          <w:color w:val="00B050"/>
          <w:sz w:val="96"/>
          <w:szCs w:val="96"/>
          <w:lang w:eastAsia="ru-RU"/>
        </w:rPr>
        <w:t xml:space="preserve"> по теме </w:t>
      </w: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00B050"/>
          <w:sz w:val="52"/>
          <w:szCs w:val="52"/>
          <w:lang w:eastAsia="ru-RU"/>
        </w:rPr>
      </w:pPr>
      <w:r w:rsidRPr="00EE778A">
        <w:rPr>
          <w:rFonts w:ascii="Times New Roman" w:eastAsia="Times New Roman" w:hAnsi="Times New Roman" w:cs="Times New Roman"/>
          <w:b/>
          <w:bCs/>
          <w:color w:val="00B050"/>
          <w:sz w:val="96"/>
          <w:szCs w:val="96"/>
          <w:lang w:eastAsia="ru-RU"/>
        </w:rPr>
        <w:t>«Экологические игры»</w:t>
      </w: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00B050"/>
          <w:sz w:val="52"/>
          <w:szCs w:val="52"/>
          <w:lang w:eastAsia="ru-RU"/>
        </w:rPr>
      </w:pP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00B050"/>
          <w:sz w:val="52"/>
          <w:szCs w:val="52"/>
          <w:lang w:eastAsia="ru-RU"/>
        </w:rPr>
      </w:pP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00B050"/>
          <w:sz w:val="52"/>
          <w:szCs w:val="52"/>
          <w:lang w:eastAsia="ru-RU"/>
        </w:rPr>
      </w:pPr>
    </w:p>
    <w:p w:rsidR="00CA5033" w:rsidRPr="00E43DB0" w:rsidRDefault="00CA5033" w:rsidP="00CA5033">
      <w:pPr>
        <w:shd w:val="clear" w:color="auto" w:fill="FFFFFF"/>
        <w:spacing w:after="0" w:line="240" w:lineRule="auto"/>
        <w:ind w:firstLine="220"/>
        <w:jc w:val="center"/>
        <w:rPr>
          <w:rStyle w:val="c0"/>
          <w:rFonts w:ascii="Times New Roman" w:eastAsia="Times New Roman" w:hAnsi="Times New Roman" w:cs="Times New Roman"/>
          <w:b/>
          <w:bCs/>
          <w:color w:val="00B050"/>
          <w:sz w:val="52"/>
          <w:szCs w:val="52"/>
          <w:lang w:eastAsia="ru-RU"/>
        </w:rPr>
      </w:pPr>
      <w:r>
        <w:rPr>
          <w:rFonts w:ascii="Times New Roman" w:eastAsia="Times New Roman" w:hAnsi="Times New Roman" w:cs="Times New Roman"/>
          <w:b/>
          <w:bCs/>
          <w:noProof/>
          <w:color w:val="00B050"/>
          <w:sz w:val="52"/>
          <w:szCs w:val="52"/>
          <w:lang w:eastAsia="ru-RU"/>
        </w:rPr>
        <w:drawing>
          <wp:inline distT="0" distB="0" distL="0" distR="0">
            <wp:extent cx="6625527" cy="3183875"/>
            <wp:effectExtent l="0" t="0" r="4445" b="0"/>
            <wp:docPr id="17" name="Рисунок 17" descr="C:\Users\комп\Desktop\моя папка\_xqiA2kSC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омп\Desktop\моя папка\_xqiA2kSCAc.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3193670"/>
                    </a:xfrm>
                    <a:prstGeom prst="rect">
                      <a:avLst/>
                    </a:prstGeom>
                    <a:noFill/>
                    <a:ln>
                      <a:noFill/>
                    </a:ln>
                  </pic:spPr>
                </pic:pic>
              </a:graphicData>
            </a:graphic>
          </wp:inline>
        </w:drawing>
      </w:r>
    </w:p>
    <w:p w:rsidR="00CA5033" w:rsidRDefault="00CA5033" w:rsidP="00CA5033">
      <w:pPr>
        <w:pStyle w:val="c2"/>
        <w:shd w:val="clear" w:color="auto" w:fill="FFFFFF"/>
        <w:tabs>
          <w:tab w:val="left" w:pos="7460"/>
          <w:tab w:val="left" w:pos="8345"/>
          <w:tab w:val="right" w:pos="10466"/>
        </w:tabs>
        <w:spacing w:before="0" w:beforeAutospacing="0" w:after="0" w:afterAutospacing="0"/>
        <w:rPr>
          <w:rStyle w:val="c0"/>
          <w:b/>
          <w:bCs/>
          <w:i/>
          <w:color w:val="00B050"/>
          <w:sz w:val="32"/>
          <w:szCs w:val="32"/>
        </w:rPr>
      </w:pPr>
    </w:p>
    <w:p w:rsidR="00CA5033" w:rsidRDefault="00CA5033" w:rsidP="00CA5033">
      <w:pPr>
        <w:pStyle w:val="c2"/>
        <w:shd w:val="clear" w:color="auto" w:fill="FFFFFF"/>
        <w:tabs>
          <w:tab w:val="left" w:pos="7460"/>
          <w:tab w:val="left" w:pos="8345"/>
          <w:tab w:val="right" w:pos="10466"/>
        </w:tabs>
        <w:spacing w:before="0" w:beforeAutospacing="0" w:after="0" w:afterAutospacing="0"/>
        <w:rPr>
          <w:rStyle w:val="c0"/>
          <w:b/>
          <w:bCs/>
          <w:i/>
          <w:color w:val="00B050"/>
          <w:sz w:val="32"/>
          <w:szCs w:val="32"/>
        </w:rPr>
      </w:pPr>
    </w:p>
    <w:p w:rsidR="00CA5033" w:rsidRDefault="00CA5033" w:rsidP="00CA5033">
      <w:pPr>
        <w:pStyle w:val="c2"/>
        <w:shd w:val="clear" w:color="auto" w:fill="FFFFFF"/>
        <w:tabs>
          <w:tab w:val="left" w:pos="7460"/>
          <w:tab w:val="left" w:pos="8345"/>
          <w:tab w:val="right" w:pos="10466"/>
        </w:tabs>
        <w:spacing w:before="0" w:beforeAutospacing="0" w:after="0" w:afterAutospacing="0"/>
        <w:rPr>
          <w:rStyle w:val="c0"/>
          <w:b/>
          <w:bCs/>
          <w:i/>
          <w:color w:val="00B050"/>
          <w:sz w:val="32"/>
          <w:szCs w:val="32"/>
        </w:rPr>
      </w:pPr>
    </w:p>
    <w:p w:rsidR="00CA5033" w:rsidRDefault="00CA5033" w:rsidP="00CA5033">
      <w:pPr>
        <w:pStyle w:val="c2"/>
        <w:shd w:val="clear" w:color="auto" w:fill="FFFFFF"/>
        <w:tabs>
          <w:tab w:val="left" w:pos="7460"/>
          <w:tab w:val="left" w:pos="8345"/>
          <w:tab w:val="right" w:pos="10466"/>
        </w:tabs>
        <w:spacing w:before="0" w:beforeAutospacing="0" w:after="0" w:afterAutospacing="0"/>
        <w:rPr>
          <w:rStyle w:val="c0"/>
          <w:b/>
          <w:bCs/>
          <w:i/>
          <w:color w:val="00B050"/>
          <w:sz w:val="32"/>
          <w:szCs w:val="32"/>
        </w:rPr>
      </w:pPr>
    </w:p>
    <w:p w:rsidR="00CA5033" w:rsidRPr="000A40D8" w:rsidRDefault="00CA5033" w:rsidP="00CA5033">
      <w:pPr>
        <w:pStyle w:val="c2"/>
        <w:shd w:val="clear" w:color="auto" w:fill="FFFFFF"/>
        <w:tabs>
          <w:tab w:val="left" w:pos="7460"/>
          <w:tab w:val="left" w:pos="8345"/>
          <w:tab w:val="right" w:pos="10466"/>
        </w:tabs>
        <w:spacing w:before="0" w:beforeAutospacing="0" w:after="0" w:afterAutospacing="0"/>
        <w:rPr>
          <w:rStyle w:val="c0"/>
          <w:b/>
          <w:bCs/>
          <w:i/>
          <w:color w:val="00B050"/>
          <w:sz w:val="32"/>
          <w:szCs w:val="32"/>
        </w:rPr>
      </w:pPr>
      <w:r>
        <w:rPr>
          <w:rStyle w:val="c0"/>
          <w:b/>
          <w:bCs/>
          <w:i/>
          <w:color w:val="00B050"/>
          <w:sz w:val="32"/>
          <w:szCs w:val="32"/>
        </w:rPr>
        <w:t xml:space="preserve">                                                                                                        </w:t>
      </w:r>
      <w:r w:rsidRPr="000A40D8">
        <w:rPr>
          <w:rStyle w:val="c0"/>
          <w:b/>
          <w:bCs/>
          <w:i/>
          <w:color w:val="00B050"/>
          <w:sz w:val="32"/>
          <w:szCs w:val="32"/>
        </w:rPr>
        <w:t>Составитель:</w:t>
      </w:r>
    </w:p>
    <w:p w:rsidR="00CA5033" w:rsidRPr="000A40D8" w:rsidRDefault="00CA5033" w:rsidP="00CA5033">
      <w:pPr>
        <w:pStyle w:val="c2"/>
        <w:shd w:val="clear" w:color="auto" w:fill="FFFFFF"/>
        <w:tabs>
          <w:tab w:val="left" w:pos="7460"/>
        </w:tabs>
        <w:spacing w:before="0" w:beforeAutospacing="0" w:after="0" w:afterAutospacing="0"/>
        <w:jc w:val="right"/>
        <w:rPr>
          <w:rStyle w:val="c0"/>
          <w:b/>
          <w:bCs/>
          <w:i/>
          <w:color w:val="00B050"/>
          <w:sz w:val="32"/>
          <w:szCs w:val="32"/>
        </w:rPr>
      </w:pPr>
      <w:r>
        <w:rPr>
          <w:rStyle w:val="c0"/>
          <w:b/>
          <w:bCs/>
          <w:i/>
          <w:color w:val="00B050"/>
          <w:sz w:val="32"/>
          <w:szCs w:val="32"/>
        </w:rPr>
        <w:t>в</w:t>
      </w:r>
      <w:r w:rsidRPr="000A40D8">
        <w:rPr>
          <w:rStyle w:val="c0"/>
          <w:b/>
          <w:bCs/>
          <w:i/>
          <w:color w:val="00B050"/>
          <w:sz w:val="32"/>
          <w:szCs w:val="32"/>
        </w:rPr>
        <w:t xml:space="preserve">оспитатель МБДОУ №16 </w:t>
      </w:r>
    </w:p>
    <w:p w:rsidR="00CA5033" w:rsidRPr="000A40D8" w:rsidRDefault="00CA5033" w:rsidP="00CA5033">
      <w:pPr>
        <w:pStyle w:val="c2"/>
        <w:shd w:val="clear" w:color="auto" w:fill="FFFFFF"/>
        <w:tabs>
          <w:tab w:val="left" w:pos="7460"/>
        </w:tabs>
        <w:spacing w:before="0" w:beforeAutospacing="0" w:after="0" w:afterAutospacing="0"/>
        <w:jc w:val="right"/>
        <w:rPr>
          <w:rStyle w:val="c0"/>
          <w:b/>
          <w:bCs/>
          <w:i/>
          <w:color w:val="00B050"/>
          <w:sz w:val="32"/>
          <w:szCs w:val="32"/>
        </w:rPr>
      </w:pPr>
      <w:r w:rsidRPr="000A40D8">
        <w:rPr>
          <w:rStyle w:val="c0"/>
          <w:b/>
          <w:bCs/>
          <w:i/>
          <w:color w:val="00B050"/>
          <w:sz w:val="32"/>
          <w:szCs w:val="32"/>
        </w:rPr>
        <w:t xml:space="preserve">города Невинномысск </w:t>
      </w:r>
    </w:p>
    <w:p w:rsidR="00CA5033" w:rsidRPr="000A40D8" w:rsidRDefault="00CA5033" w:rsidP="00CA5033">
      <w:pPr>
        <w:pStyle w:val="c2"/>
        <w:shd w:val="clear" w:color="auto" w:fill="FFFFFF"/>
        <w:tabs>
          <w:tab w:val="left" w:pos="7460"/>
        </w:tabs>
        <w:spacing w:before="0" w:beforeAutospacing="0" w:after="0" w:afterAutospacing="0"/>
        <w:jc w:val="right"/>
        <w:rPr>
          <w:rStyle w:val="c0"/>
          <w:b/>
          <w:bCs/>
          <w:i/>
          <w:color w:val="00B050"/>
          <w:sz w:val="32"/>
          <w:szCs w:val="32"/>
        </w:rPr>
      </w:pPr>
      <w:proofErr w:type="spellStart"/>
      <w:r w:rsidRPr="000A40D8">
        <w:rPr>
          <w:rStyle w:val="c0"/>
          <w:b/>
          <w:bCs/>
          <w:i/>
          <w:color w:val="00B050"/>
          <w:sz w:val="32"/>
          <w:szCs w:val="32"/>
        </w:rPr>
        <w:t>Рамазанова</w:t>
      </w:r>
      <w:proofErr w:type="spellEnd"/>
      <w:r w:rsidRPr="000A40D8">
        <w:rPr>
          <w:rStyle w:val="c0"/>
          <w:b/>
          <w:bCs/>
          <w:i/>
          <w:color w:val="00B050"/>
          <w:sz w:val="32"/>
          <w:szCs w:val="32"/>
        </w:rPr>
        <w:t xml:space="preserve"> </w:t>
      </w:r>
      <w:proofErr w:type="spellStart"/>
      <w:r w:rsidRPr="000A40D8">
        <w:rPr>
          <w:rStyle w:val="c0"/>
          <w:b/>
          <w:bCs/>
          <w:i/>
          <w:color w:val="00B050"/>
          <w:sz w:val="32"/>
          <w:szCs w:val="32"/>
        </w:rPr>
        <w:t>Эльмира</w:t>
      </w:r>
      <w:proofErr w:type="spellEnd"/>
      <w:r w:rsidRPr="000A40D8">
        <w:rPr>
          <w:rStyle w:val="c0"/>
          <w:b/>
          <w:bCs/>
          <w:i/>
          <w:color w:val="00B050"/>
          <w:sz w:val="32"/>
          <w:szCs w:val="32"/>
        </w:rPr>
        <w:t xml:space="preserve"> </w:t>
      </w:r>
      <w:proofErr w:type="spellStart"/>
      <w:r w:rsidRPr="000A40D8">
        <w:rPr>
          <w:rStyle w:val="c0"/>
          <w:b/>
          <w:bCs/>
          <w:i/>
          <w:color w:val="00B050"/>
          <w:sz w:val="32"/>
          <w:szCs w:val="32"/>
        </w:rPr>
        <w:t>Казимагомедовна</w:t>
      </w:r>
      <w:proofErr w:type="spellEnd"/>
    </w:p>
    <w:p w:rsidR="00CA5033" w:rsidRPr="000A40D8" w:rsidRDefault="00CA5033" w:rsidP="00CA5033">
      <w:pPr>
        <w:pStyle w:val="c2"/>
        <w:shd w:val="clear" w:color="auto" w:fill="FFFFFF"/>
        <w:spacing w:before="0" w:beforeAutospacing="0" w:after="0" w:afterAutospacing="0"/>
        <w:jc w:val="right"/>
        <w:rPr>
          <w:rStyle w:val="c0"/>
          <w:b/>
          <w:bCs/>
          <w:i/>
          <w:color w:val="00B050"/>
          <w:sz w:val="32"/>
          <w:szCs w:val="32"/>
        </w:rPr>
      </w:pPr>
    </w:p>
    <w:p w:rsidR="00CA5033" w:rsidRPr="000A40D8" w:rsidRDefault="00CA5033" w:rsidP="00CA5033">
      <w:pPr>
        <w:pStyle w:val="c2"/>
        <w:shd w:val="clear" w:color="auto" w:fill="FFFFFF"/>
        <w:spacing w:before="0" w:beforeAutospacing="0" w:after="0" w:afterAutospacing="0"/>
        <w:rPr>
          <w:rStyle w:val="c0"/>
          <w:b/>
          <w:bCs/>
          <w:i/>
          <w:color w:val="00B050"/>
          <w:sz w:val="32"/>
          <w:szCs w:val="32"/>
        </w:rPr>
      </w:pPr>
    </w:p>
    <w:p w:rsidR="00CA5033" w:rsidRDefault="00CA5033" w:rsidP="00CA5033">
      <w:pPr>
        <w:pStyle w:val="c2"/>
        <w:shd w:val="clear" w:color="auto" w:fill="FFFFFF"/>
        <w:tabs>
          <w:tab w:val="left" w:pos="4493"/>
        </w:tabs>
        <w:spacing w:before="0" w:beforeAutospacing="0" w:after="0" w:afterAutospacing="0"/>
        <w:jc w:val="center"/>
        <w:rPr>
          <w:rStyle w:val="c0"/>
          <w:b/>
          <w:bCs/>
          <w:i/>
          <w:color w:val="00B050"/>
          <w:sz w:val="32"/>
          <w:szCs w:val="32"/>
        </w:rPr>
      </w:pPr>
    </w:p>
    <w:p w:rsidR="00CA5033" w:rsidRDefault="00CA5033" w:rsidP="00CA5033">
      <w:pPr>
        <w:pStyle w:val="c2"/>
        <w:shd w:val="clear" w:color="auto" w:fill="FFFFFF"/>
        <w:tabs>
          <w:tab w:val="left" w:pos="4493"/>
        </w:tabs>
        <w:spacing w:before="0" w:beforeAutospacing="0" w:after="0" w:afterAutospacing="0"/>
        <w:jc w:val="center"/>
        <w:rPr>
          <w:rStyle w:val="c0"/>
          <w:b/>
          <w:bCs/>
          <w:i/>
          <w:color w:val="00B050"/>
          <w:sz w:val="32"/>
          <w:szCs w:val="32"/>
        </w:rPr>
      </w:pPr>
    </w:p>
    <w:p w:rsidR="00CA5033" w:rsidRDefault="00CA5033" w:rsidP="00CA5033">
      <w:pPr>
        <w:pStyle w:val="c2"/>
        <w:shd w:val="clear" w:color="auto" w:fill="FFFFFF"/>
        <w:tabs>
          <w:tab w:val="left" w:pos="4493"/>
        </w:tabs>
        <w:spacing w:before="0" w:beforeAutospacing="0" w:after="0" w:afterAutospacing="0"/>
        <w:jc w:val="center"/>
        <w:rPr>
          <w:rStyle w:val="c0"/>
          <w:b/>
          <w:bCs/>
          <w:i/>
          <w:color w:val="00B050"/>
          <w:sz w:val="32"/>
          <w:szCs w:val="32"/>
        </w:rPr>
      </w:pPr>
    </w:p>
    <w:p w:rsidR="00CA5033" w:rsidRDefault="00CA5033" w:rsidP="00CA5033">
      <w:pPr>
        <w:pStyle w:val="c2"/>
        <w:shd w:val="clear" w:color="auto" w:fill="FFFFFF"/>
        <w:tabs>
          <w:tab w:val="left" w:pos="4493"/>
        </w:tabs>
        <w:spacing w:before="0" w:beforeAutospacing="0" w:after="0" w:afterAutospacing="0"/>
        <w:jc w:val="center"/>
        <w:rPr>
          <w:rStyle w:val="c0"/>
          <w:b/>
          <w:bCs/>
          <w:i/>
          <w:color w:val="00B050"/>
          <w:sz w:val="32"/>
          <w:szCs w:val="32"/>
        </w:rPr>
      </w:pPr>
    </w:p>
    <w:p w:rsidR="00CA5033" w:rsidRPr="0009253B" w:rsidRDefault="00CA5033" w:rsidP="00CA5033">
      <w:pPr>
        <w:pStyle w:val="c2"/>
        <w:shd w:val="clear" w:color="auto" w:fill="FFFFFF"/>
        <w:tabs>
          <w:tab w:val="left" w:pos="4493"/>
        </w:tabs>
        <w:spacing w:before="0" w:beforeAutospacing="0" w:after="0" w:afterAutospacing="0"/>
        <w:jc w:val="center"/>
        <w:rPr>
          <w:b/>
          <w:bCs/>
          <w:i/>
          <w:color w:val="00B050"/>
          <w:sz w:val="32"/>
          <w:szCs w:val="32"/>
        </w:rPr>
      </w:pPr>
      <w:r>
        <w:rPr>
          <w:rStyle w:val="c0"/>
          <w:b/>
          <w:bCs/>
          <w:i/>
          <w:color w:val="00B050"/>
          <w:sz w:val="32"/>
          <w:szCs w:val="32"/>
        </w:rPr>
        <w:t>г. Невинномысск 2021год</w:t>
      </w: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00B050"/>
          <w:sz w:val="52"/>
          <w:szCs w:val="52"/>
          <w:lang w:eastAsia="ru-RU"/>
        </w:rPr>
      </w:pPr>
    </w:p>
    <w:p w:rsidR="00CA5033" w:rsidRPr="00E43DB0" w:rsidRDefault="00CA5033" w:rsidP="00CA5033">
      <w:pPr>
        <w:shd w:val="clear" w:color="auto" w:fill="FFFFFF"/>
        <w:spacing w:after="0" w:line="240" w:lineRule="auto"/>
        <w:ind w:firstLine="220"/>
        <w:jc w:val="center"/>
        <w:rPr>
          <w:rFonts w:ascii="Calibri" w:eastAsia="Times New Roman" w:hAnsi="Calibri" w:cs="Calibri"/>
          <w:color w:val="00B050"/>
          <w:sz w:val="52"/>
          <w:szCs w:val="52"/>
          <w:lang w:eastAsia="ru-RU"/>
        </w:rPr>
      </w:pPr>
      <w:r>
        <w:rPr>
          <w:rFonts w:ascii="Times New Roman" w:eastAsia="Times New Roman" w:hAnsi="Times New Roman" w:cs="Times New Roman"/>
          <w:b/>
          <w:bCs/>
          <w:color w:val="00B050"/>
          <w:sz w:val="52"/>
          <w:szCs w:val="52"/>
          <w:lang w:eastAsia="ru-RU"/>
        </w:rPr>
        <w:lastRenderedPageBreak/>
        <w:t xml:space="preserve">5.5 </w:t>
      </w:r>
      <w:r w:rsidRPr="00E43DB0">
        <w:rPr>
          <w:rFonts w:ascii="Times New Roman" w:eastAsia="Times New Roman" w:hAnsi="Times New Roman" w:cs="Times New Roman"/>
          <w:b/>
          <w:bCs/>
          <w:color w:val="00B050"/>
          <w:sz w:val="52"/>
          <w:szCs w:val="52"/>
          <w:lang w:eastAsia="ru-RU"/>
        </w:rPr>
        <w:t>Картотека</w:t>
      </w:r>
      <w:r>
        <w:rPr>
          <w:rFonts w:ascii="Times New Roman" w:eastAsia="Times New Roman" w:hAnsi="Times New Roman" w:cs="Times New Roman"/>
          <w:b/>
          <w:bCs/>
          <w:color w:val="00B050"/>
          <w:sz w:val="52"/>
          <w:szCs w:val="52"/>
          <w:lang w:eastAsia="ru-RU"/>
        </w:rPr>
        <w:t xml:space="preserve"> по теме</w:t>
      </w:r>
    </w:p>
    <w:p w:rsidR="00CA5033" w:rsidRPr="00E43DB0" w:rsidRDefault="00CA5033" w:rsidP="00CA5033">
      <w:pPr>
        <w:shd w:val="clear" w:color="auto" w:fill="FFFFFF"/>
        <w:spacing w:after="0" w:line="240" w:lineRule="auto"/>
        <w:ind w:firstLine="220"/>
        <w:jc w:val="center"/>
        <w:rPr>
          <w:rFonts w:ascii="Calibri" w:eastAsia="Times New Roman" w:hAnsi="Calibri" w:cs="Calibri"/>
          <w:color w:val="00B050"/>
          <w:sz w:val="52"/>
          <w:szCs w:val="52"/>
          <w:lang w:eastAsia="ru-RU"/>
        </w:rPr>
      </w:pPr>
      <w:r w:rsidRPr="00E43DB0">
        <w:rPr>
          <w:rFonts w:ascii="Times New Roman" w:eastAsia="Times New Roman" w:hAnsi="Times New Roman" w:cs="Times New Roman"/>
          <w:b/>
          <w:bCs/>
          <w:color w:val="00B050"/>
          <w:sz w:val="52"/>
          <w:szCs w:val="52"/>
          <w:lang w:eastAsia="ru-RU"/>
        </w:rPr>
        <w:t>«Экологические игры»</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Назовите растение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уточнять знания о комнатных растениях.</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Воспитатель обращает внимание детей на то, что у растений разные стебли.</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roofErr w:type="gramStart"/>
      <w:r w:rsidRPr="00EE778A">
        <w:rPr>
          <w:rFonts w:ascii="Times New Roman" w:eastAsia="Times New Roman" w:hAnsi="Times New Roman" w:cs="Times New Roman"/>
          <w:color w:val="000000"/>
          <w:sz w:val="28"/>
          <w:szCs w:val="28"/>
          <w:lang w:eastAsia="ru-RU"/>
        </w:rPr>
        <w:t>-  Назовите растения с прямыми стеблями, с вьющимися, без стебля.</w:t>
      </w:r>
      <w:proofErr w:type="gramEnd"/>
      <w:r w:rsidRPr="00EE778A">
        <w:rPr>
          <w:rFonts w:ascii="Times New Roman" w:eastAsia="Times New Roman" w:hAnsi="Times New Roman" w:cs="Times New Roman"/>
          <w:color w:val="000000"/>
          <w:sz w:val="28"/>
          <w:szCs w:val="28"/>
          <w:lang w:eastAsia="ru-RU"/>
        </w:rPr>
        <w:t xml:space="preserve"> Как нужно ухаживать за ними? Чем ещё отличаются растения друг от друга?</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 На что похожи листья фиалки? На что похожи листья бальзамина, фикуса и т.д.?</w:t>
      </w: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Две корзины.</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Летает, плавает, бегает.</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6"/>
          <w:szCs w:val="26"/>
          <w:lang w:eastAsia="ru-RU"/>
        </w:rPr>
        <w:t>Цель:</w:t>
      </w:r>
      <w:r w:rsidRPr="00EE778A">
        <w:rPr>
          <w:rFonts w:ascii="Times New Roman" w:eastAsia="Times New Roman" w:hAnsi="Times New Roman" w:cs="Times New Roman"/>
          <w:color w:val="000000"/>
          <w:sz w:val="26"/>
          <w:szCs w:val="26"/>
          <w:lang w:eastAsia="ru-RU"/>
        </w:rPr>
        <w:t> закреплять знания об объектах живой природы.</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6"/>
          <w:szCs w:val="26"/>
          <w:lang w:eastAsia="ru-RU"/>
        </w:rPr>
        <w:t>Ход игры: </w:t>
      </w:r>
      <w:r w:rsidRPr="00EE778A">
        <w:rPr>
          <w:rFonts w:ascii="Times New Roman" w:eastAsia="Times New Roman" w:hAnsi="Times New Roman" w:cs="Times New Roman"/>
          <w:color w:val="000000"/>
          <w:sz w:val="26"/>
          <w:szCs w:val="26"/>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EE778A">
        <w:rPr>
          <w:rFonts w:ascii="Times New Roman" w:eastAsia="Times New Roman" w:hAnsi="Times New Roman" w:cs="Times New Roman"/>
          <w:color w:val="000000"/>
          <w:sz w:val="26"/>
          <w:szCs w:val="26"/>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FF0000"/>
          <w:sz w:val="28"/>
          <w:szCs w:val="28"/>
          <w:lang w:eastAsia="ru-RU"/>
        </w:rPr>
      </w:pP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Вершки – корешки.</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учить детей составлять целое из частей.</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w:t>
      </w:r>
      <w:r w:rsidRPr="00EE778A">
        <w:rPr>
          <w:rFonts w:ascii="Times New Roman" w:eastAsia="Times New Roman" w:hAnsi="Times New Roman" w:cs="Times New Roman"/>
          <w:color w:val="000000"/>
          <w:sz w:val="28"/>
          <w:szCs w:val="28"/>
          <w:lang w:eastAsia="ru-RU"/>
        </w:rPr>
        <w:t> два обруча, картинки овощей.</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EE778A">
        <w:rPr>
          <w:rFonts w:ascii="Times New Roman" w:eastAsia="Times New Roman" w:hAnsi="Times New Roman" w:cs="Times New Roman"/>
          <w:color w:val="000000"/>
          <w:sz w:val="28"/>
          <w:szCs w:val="28"/>
          <w:lang w:eastAsia="ru-RU"/>
        </w:rPr>
        <w:t>у</w:t>
      </w:r>
      <w:proofErr w:type="gramEnd"/>
      <w:r w:rsidRPr="00EE778A">
        <w:rPr>
          <w:rFonts w:ascii="Times New Roman" w:eastAsia="Times New Roman" w:hAnsi="Times New Roman" w:cs="Times New Roman"/>
          <w:color w:val="000000"/>
          <w:sz w:val="28"/>
          <w:szCs w:val="28"/>
          <w:lang w:eastAsia="ru-RU"/>
        </w:rPr>
        <w:t xml:space="preserve"> который используются вершки. 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EE778A">
        <w:rPr>
          <w:rFonts w:ascii="Times New Roman" w:eastAsia="Times New Roman" w:hAnsi="Times New Roman" w:cs="Times New Roman"/>
          <w:color w:val="000000"/>
          <w:sz w:val="28"/>
          <w:szCs w:val="28"/>
          <w:lang w:eastAsia="ru-RU"/>
        </w:rPr>
        <w:t>.</w:t>
      </w:r>
      <w:proofErr w:type="gramEnd"/>
      <w:r w:rsidRPr="00EE778A">
        <w:rPr>
          <w:rFonts w:ascii="Times New Roman" w:eastAsia="Times New Roman" w:hAnsi="Times New Roman" w:cs="Times New Roman"/>
          <w:color w:val="000000"/>
          <w:sz w:val="28"/>
          <w:szCs w:val="28"/>
          <w:lang w:eastAsia="ru-RU"/>
        </w:rPr>
        <w:t xml:space="preserve"> (</w:t>
      </w:r>
      <w:proofErr w:type="gramStart"/>
      <w:r w:rsidRPr="00EE778A">
        <w:rPr>
          <w:rFonts w:ascii="Times New Roman" w:eastAsia="Times New Roman" w:hAnsi="Times New Roman" w:cs="Times New Roman"/>
          <w:color w:val="000000"/>
          <w:sz w:val="28"/>
          <w:szCs w:val="28"/>
          <w:lang w:eastAsia="ru-RU"/>
        </w:rPr>
        <w:t>в</w:t>
      </w:r>
      <w:proofErr w:type="gramEnd"/>
      <w:r w:rsidRPr="00EE778A">
        <w:rPr>
          <w:rFonts w:ascii="Times New Roman" w:eastAsia="Times New Roman" w:hAnsi="Times New Roman" w:cs="Times New Roman"/>
          <w:color w:val="000000"/>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CA5033" w:rsidRPr="0009253B" w:rsidRDefault="00CA5033" w:rsidP="00CA5033">
      <w:pPr>
        <w:shd w:val="clear" w:color="auto" w:fill="FFFFFF"/>
        <w:spacing w:after="0" w:line="240" w:lineRule="auto"/>
        <w:ind w:firstLine="220"/>
        <w:jc w:val="center"/>
        <w:rPr>
          <w:rFonts w:ascii="Calibri" w:eastAsia="Times New Roman" w:hAnsi="Calibri" w:cs="Calibri"/>
          <w:b/>
          <w:color w:val="000000" w:themeColor="text1"/>
          <w:lang w:eastAsia="ru-RU"/>
        </w:rPr>
      </w:pPr>
      <w:r w:rsidRPr="0009253B">
        <w:rPr>
          <w:rFonts w:ascii="Times New Roman" w:eastAsia="Times New Roman" w:hAnsi="Times New Roman" w:cs="Times New Roman"/>
          <w:b/>
          <w:bCs/>
          <w:color w:val="FF0000"/>
          <w:sz w:val="28"/>
          <w:szCs w:val="28"/>
          <w:lang w:eastAsia="ru-RU"/>
        </w:rPr>
        <w:t>Угадай, что в мешочке?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09253B">
        <w:rPr>
          <w:rFonts w:ascii="Times New Roman" w:eastAsia="Times New Roman" w:hAnsi="Times New Roman" w:cs="Times New Roman"/>
          <w:b/>
          <w:bCs/>
          <w:color w:val="000000" w:themeColor="text1"/>
          <w:sz w:val="28"/>
          <w:szCs w:val="28"/>
          <w:lang w:eastAsia="ru-RU"/>
        </w:rPr>
        <w:t>Цель: </w:t>
      </w:r>
      <w:r w:rsidRPr="0009253B">
        <w:rPr>
          <w:rFonts w:ascii="Times New Roman" w:eastAsia="Times New Roman" w:hAnsi="Times New Roman" w:cs="Times New Roman"/>
          <w:color w:val="000000" w:themeColor="text1"/>
          <w:sz w:val="28"/>
          <w:szCs w:val="28"/>
          <w:lang w:eastAsia="ru-RU"/>
        </w:rPr>
        <w:t xml:space="preserve">учить детей описывать предметы, воспринимаемые на </w:t>
      </w:r>
      <w:r w:rsidRPr="00EE778A">
        <w:rPr>
          <w:rFonts w:ascii="Times New Roman" w:eastAsia="Times New Roman" w:hAnsi="Times New Roman" w:cs="Times New Roman"/>
          <w:color w:val="000000"/>
          <w:sz w:val="28"/>
          <w:szCs w:val="28"/>
          <w:lang w:eastAsia="ru-RU"/>
        </w:rPr>
        <w:t>ощупь и угадывать их по характерным признакам.</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roofErr w:type="gramStart"/>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овощи и фрукты характерной формы и различной плотности: лук, свекла, помидор, слива, яблоко, груша и д.р.</w:t>
      </w:r>
      <w:proofErr w:type="gramEnd"/>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вы знаете игру «Чудесный мешочек</w:t>
      </w:r>
      <w:proofErr w:type="gramStart"/>
      <w:r w:rsidRPr="00EE778A">
        <w:rPr>
          <w:rFonts w:ascii="Times New Roman" w:eastAsia="Times New Roman" w:hAnsi="Times New Roman" w:cs="Times New Roman"/>
          <w:color w:val="000000"/>
          <w:sz w:val="28"/>
          <w:szCs w:val="28"/>
          <w:lang w:eastAsia="ru-RU"/>
        </w:rPr>
        <w:t xml:space="preserve">»?, </w:t>
      </w:r>
      <w:proofErr w:type="gramEnd"/>
      <w:r w:rsidRPr="00EE778A">
        <w:rPr>
          <w:rFonts w:ascii="Times New Roman" w:eastAsia="Times New Roman" w:hAnsi="Times New Roman" w:cs="Times New Roman"/>
          <w:color w:val="000000"/>
          <w:sz w:val="28"/>
          <w:szCs w:val="28"/>
          <w:lang w:eastAsia="ru-RU"/>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Природа и человек.</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закрепить и систематизировать знания детей о том, что создано человек и что дает человеку природа.</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мяч.</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xml:space="preserve">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 «Что сделано человеком»? </w:t>
      </w:r>
      <w:r w:rsidRPr="00EE778A">
        <w:rPr>
          <w:rFonts w:ascii="Times New Roman" w:eastAsia="Times New Roman" w:hAnsi="Times New Roman" w:cs="Times New Roman"/>
          <w:color w:val="000000"/>
          <w:sz w:val="28"/>
          <w:szCs w:val="28"/>
          <w:lang w:eastAsia="ru-RU"/>
        </w:rPr>
        <w:lastRenderedPageBreak/>
        <w:t>спрашивает воспитатель и бросает мяч. «Что создано природой»? спрашивает воспитатель и бросает мяч. Дети ловят мяч и отвечают на вопрос. Кто не может вспомнить, пропускает свой ход.</w:t>
      </w: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Что в корзинку мы берем.</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закрепить у детей знание о том, какой урожай собирают в поле, в саду, на огороде, в лесу. Научить различать плоды по месту их выращивания.</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Сформировать представление о роли людей сохранения природы.</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w:t>
      </w:r>
      <w:r w:rsidRPr="00EE778A">
        <w:rPr>
          <w:rFonts w:ascii="Times New Roman" w:eastAsia="Times New Roman" w:hAnsi="Times New Roman" w:cs="Times New Roman"/>
          <w:color w:val="000000"/>
          <w:sz w:val="28"/>
          <w:szCs w:val="28"/>
          <w:lang w:eastAsia="ru-RU"/>
        </w:rPr>
        <w:t> Картинки с изображение овощей, фруктов, злаков, бахчевых, грибов, ягод, а так же корзинок.</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У одних детей - картинки, изображающие разные дары природы. У других – картинки в виде корзинок.</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Воздух, земля, вода.</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детей об объектах природы. Развивать слуховое внимание, мышление, сообразительность.</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мяч.</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i/>
          <w:iCs/>
          <w:color w:val="000000"/>
          <w:sz w:val="28"/>
          <w:szCs w:val="28"/>
          <w:lang w:eastAsia="ru-RU"/>
        </w:rPr>
        <w:t>Вариант№1.</w:t>
      </w:r>
      <w:r w:rsidRPr="00EE778A">
        <w:rPr>
          <w:rFonts w:ascii="Times New Roman" w:eastAsia="Times New Roman" w:hAnsi="Times New Roman" w:cs="Times New Roman"/>
          <w:b/>
          <w:bCs/>
          <w:color w:val="000000"/>
          <w:sz w:val="28"/>
          <w:szCs w:val="28"/>
          <w:lang w:eastAsia="ru-RU"/>
        </w:rPr>
        <w:t> </w:t>
      </w:r>
      <w:r w:rsidRPr="00EE778A">
        <w:rPr>
          <w:rFonts w:ascii="Times New Roman" w:eastAsia="Times New Roman" w:hAnsi="Times New Roman" w:cs="Times New Roman"/>
          <w:color w:val="000000"/>
          <w:sz w:val="28"/>
          <w:szCs w:val="28"/>
          <w:lang w:eastAsia="ru-RU"/>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EE778A">
        <w:rPr>
          <w:rFonts w:ascii="Times New Roman" w:eastAsia="Times New Roman" w:hAnsi="Times New Roman" w:cs="Times New Roman"/>
          <w:color w:val="000000"/>
          <w:sz w:val="28"/>
          <w:szCs w:val="28"/>
          <w:lang w:eastAsia="ru-RU"/>
        </w:rPr>
        <w:t>На слово «дельфин» ребенок отвечает «вода», на слово «волк» - «земля» и т.д.</w:t>
      </w:r>
      <w:proofErr w:type="gramEnd"/>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i/>
          <w:iCs/>
          <w:color w:val="000000"/>
          <w:sz w:val="28"/>
          <w:szCs w:val="28"/>
          <w:lang w:eastAsia="ru-RU"/>
        </w:rPr>
        <w:t>Вариант№2</w:t>
      </w:r>
      <w:r w:rsidRPr="00EE778A">
        <w:rPr>
          <w:rFonts w:ascii="Times New Roman" w:eastAsia="Times New Roman" w:hAnsi="Times New Roman" w:cs="Times New Roman"/>
          <w:color w:val="000000"/>
          <w:sz w:val="28"/>
          <w:szCs w:val="28"/>
          <w:lang w:eastAsia="ru-RU"/>
        </w:rPr>
        <w:t xml:space="preserve">. Воспитатель называет слово «воздух» ребенок поймавший мяч, должен назвать птицу. </w:t>
      </w:r>
      <w:proofErr w:type="gramStart"/>
      <w:r w:rsidRPr="00EE778A">
        <w:rPr>
          <w:rFonts w:ascii="Times New Roman" w:eastAsia="Times New Roman" w:hAnsi="Times New Roman" w:cs="Times New Roman"/>
          <w:color w:val="000000"/>
          <w:sz w:val="28"/>
          <w:szCs w:val="28"/>
          <w:lang w:eastAsia="ru-RU"/>
        </w:rPr>
        <w:t>На слово «земля» - животное, обитающие на земле; на слово «вода» - обитателя рек, морей, озер и океанов.</w:t>
      </w:r>
      <w:proofErr w:type="gramEnd"/>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Выбери нужное.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w:t>
      </w:r>
      <w:r w:rsidRPr="00EE778A">
        <w:rPr>
          <w:rFonts w:ascii="Times New Roman" w:eastAsia="Times New Roman" w:hAnsi="Times New Roman" w:cs="Times New Roman"/>
          <w:color w:val="000000"/>
          <w:sz w:val="28"/>
          <w:szCs w:val="28"/>
          <w:lang w:eastAsia="ru-RU"/>
        </w:rPr>
        <w:t> предметные картинки.</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Например: «зеленый» - это могут быть картинки листочка, огурца, капусты кузнечика. Или: «влажный» - вода, росса, облако, туман, иней и т.д.</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С какой ветки детки?</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детей о листьях и плодах деревьях и кустарников, учить подбирать их  по принадлежности к одному растению.</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листья и плоды деревьев и кустарников.</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FF0000"/>
          <w:sz w:val="28"/>
          <w:szCs w:val="28"/>
          <w:lang w:eastAsia="ru-RU"/>
        </w:rPr>
      </w:pP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lastRenderedPageBreak/>
        <w:t>Живое – неживое.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о живой и неживой природе.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Что это такое?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о живой и неживой природе. Развивать мышление.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EE778A">
        <w:rPr>
          <w:rFonts w:ascii="Times New Roman" w:eastAsia="Times New Roman" w:hAnsi="Times New Roman" w:cs="Times New Roman"/>
          <w:color w:val="000000"/>
          <w:sz w:val="28"/>
          <w:szCs w:val="28"/>
          <w:lang w:eastAsia="ru-RU"/>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Когда это бывает?</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 на каждого ребенка картинки с пейзажами весны, лета, осени и зимы.</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воспитатель читает стихотворение, а дети показывают картинку с изображением того сезона, о котором говорится  в стихотворении.</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u w:val="single"/>
          <w:lang w:eastAsia="ru-RU"/>
        </w:rPr>
        <w:t>Весна.</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На полянке, у тропинки пробиваются травинки.</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С бугорка ручей бежит, а под елкой снег лежит.</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u w:val="single"/>
          <w:lang w:eastAsia="ru-RU"/>
        </w:rPr>
        <w:t>Лето.</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И светла, и широка</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Наша тихая река.</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Побежим купаться, с рыбками плескаться…</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u w:val="single"/>
          <w:lang w:eastAsia="ru-RU"/>
        </w:rPr>
        <w:t>Осень.</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Вянет и желтеет, травка на лугах,</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Только зеленеет озимь на полях.</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Туча небо кроет, солнце не блестит,</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Ветер в поле воет,</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Дождик моросит.</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u w:val="single"/>
          <w:lang w:eastAsia="ru-RU"/>
        </w:rPr>
        <w:t>Зима.</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Под голубыми небесами</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Великолепными коврами,</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Блестя на солнце, снег лежит;</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Прозрачный лес один чернеет,</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И ель сквозь иней зеленеет,</w:t>
      </w:r>
    </w:p>
    <w:p w:rsidR="00CA5033" w:rsidRPr="00EE778A" w:rsidRDefault="00CA5033" w:rsidP="00CA5033">
      <w:pPr>
        <w:shd w:val="clear" w:color="auto" w:fill="FFFFFF"/>
        <w:spacing w:after="0" w:line="240" w:lineRule="auto"/>
        <w:ind w:firstLine="220"/>
        <w:jc w:val="center"/>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И речка подо льдом блестит.</w:t>
      </w: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000000"/>
          <w:sz w:val="28"/>
          <w:szCs w:val="28"/>
          <w:lang w:eastAsia="ru-RU"/>
        </w:rPr>
      </w:pP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Звери, птицы, рыбы.</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умение, классифицировать животных</w:t>
      </w:r>
      <w:proofErr w:type="gramStart"/>
      <w:r w:rsidRPr="00EE778A">
        <w:rPr>
          <w:rFonts w:ascii="Times New Roman" w:eastAsia="Times New Roman" w:hAnsi="Times New Roman" w:cs="Times New Roman"/>
          <w:color w:val="000000"/>
          <w:sz w:val="28"/>
          <w:szCs w:val="28"/>
          <w:lang w:eastAsia="ru-RU"/>
        </w:rPr>
        <w:t xml:space="preserve">,, </w:t>
      </w:r>
      <w:proofErr w:type="gramEnd"/>
      <w:r w:rsidRPr="00EE778A">
        <w:rPr>
          <w:rFonts w:ascii="Times New Roman" w:eastAsia="Times New Roman" w:hAnsi="Times New Roman" w:cs="Times New Roman"/>
          <w:color w:val="000000"/>
          <w:sz w:val="28"/>
          <w:szCs w:val="28"/>
          <w:lang w:eastAsia="ru-RU"/>
        </w:rPr>
        <w:t>птиц, рыб.</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мяч.</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 xml:space="preserve">дети становятся в круг. Один из играющих берет в руки какой-нибудь предмет и передает его соседу справа, говоря: « Вот птица. Что за птица?» Сосед принимает предмет и быстро отвечает (название любой птицы). Затем он передает </w:t>
      </w:r>
      <w:r w:rsidRPr="00EE778A">
        <w:rPr>
          <w:rFonts w:ascii="Times New Roman" w:eastAsia="Times New Roman" w:hAnsi="Times New Roman" w:cs="Times New Roman"/>
          <w:color w:val="000000"/>
          <w:sz w:val="28"/>
          <w:szCs w:val="28"/>
          <w:lang w:eastAsia="ru-RU"/>
        </w:rPr>
        <w:lastRenderedPageBreak/>
        <w:t>вещь другому ребенку,  с таким же вопросом. Предмет передается по кругу до тех пор, пока запас знаний участников игры не будет исчерпан.</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Так же играют, называя рыб, зверей</w:t>
      </w:r>
      <w:proofErr w:type="gramStart"/>
      <w:r w:rsidRPr="00EE778A">
        <w:rPr>
          <w:rFonts w:ascii="Times New Roman" w:eastAsia="Times New Roman" w:hAnsi="Times New Roman" w:cs="Times New Roman"/>
          <w:color w:val="000000"/>
          <w:sz w:val="28"/>
          <w:szCs w:val="28"/>
          <w:lang w:eastAsia="ru-RU"/>
        </w:rPr>
        <w:t>.</w:t>
      </w:r>
      <w:proofErr w:type="gramEnd"/>
      <w:r w:rsidRPr="00EE778A">
        <w:rPr>
          <w:rFonts w:ascii="Times New Roman" w:eastAsia="Times New Roman" w:hAnsi="Times New Roman" w:cs="Times New Roman"/>
          <w:color w:val="000000"/>
          <w:sz w:val="28"/>
          <w:szCs w:val="28"/>
          <w:lang w:eastAsia="ru-RU"/>
        </w:rPr>
        <w:t xml:space="preserve"> (</w:t>
      </w:r>
      <w:proofErr w:type="gramStart"/>
      <w:r w:rsidRPr="00EE778A">
        <w:rPr>
          <w:rFonts w:ascii="Times New Roman" w:eastAsia="Times New Roman" w:hAnsi="Times New Roman" w:cs="Times New Roman"/>
          <w:color w:val="000000"/>
          <w:sz w:val="28"/>
          <w:szCs w:val="28"/>
          <w:lang w:eastAsia="ru-RU"/>
        </w:rPr>
        <w:t>н</w:t>
      </w:r>
      <w:proofErr w:type="gramEnd"/>
      <w:r w:rsidRPr="00EE778A">
        <w:rPr>
          <w:rFonts w:ascii="Times New Roman" w:eastAsia="Times New Roman" w:hAnsi="Times New Roman" w:cs="Times New Roman"/>
          <w:color w:val="000000"/>
          <w:sz w:val="28"/>
          <w:szCs w:val="28"/>
          <w:lang w:eastAsia="ru-RU"/>
        </w:rPr>
        <w:t>азывать одну и ту же птицу, рыбу, зверя нельзя).</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Угадай, что где растет.</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уточнить знание детей о названиях и местах произрастания растений; развивать внимание, сообразительность, память.</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мяч.</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Съедобное – несъедобное.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закреплять знания о съедобных и несъедобных грибах.</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w:t>
      </w:r>
      <w:r w:rsidRPr="00EE778A">
        <w:rPr>
          <w:rFonts w:ascii="Times New Roman" w:eastAsia="Times New Roman" w:hAnsi="Times New Roman" w:cs="Times New Roman"/>
          <w:color w:val="000000"/>
          <w:sz w:val="28"/>
          <w:szCs w:val="28"/>
          <w:lang w:eastAsia="ru-RU"/>
        </w:rPr>
        <w:t> корзинка, предметные картинки с изображение съедобных и несъедобных грибов.</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Весной, летом, осенью.</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roofErr w:type="gramStart"/>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мяч.</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Что из чего сделано?</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учить детей определять материал, из которого сделан предмет.</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w:t>
      </w:r>
      <w:r w:rsidRPr="00EE778A">
        <w:rPr>
          <w:rFonts w:ascii="Times New Roman" w:eastAsia="Times New Roman" w:hAnsi="Times New Roman" w:cs="Times New Roman"/>
          <w:color w:val="000000"/>
          <w:sz w:val="28"/>
          <w:szCs w:val="28"/>
          <w:lang w:eastAsia="ru-RU"/>
        </w:rPr>
        <w:t> деревянный кубик, алюминиевая мисочка, стеклянная баночка, металлический колокольчик</w:t>
      </w:r>
      <w:proofErr w:type="gramStart"/>
      <w:r w:rsidRPr="00EE778A">
        <w:rPr>
          <w:rFonts w:ascii="Times New Roman" w:eastAsia="Times New Roman" w:hAnsi="Times New Roman" w:cs="Times New Roman"/>
          <w:color w:val="000000"/>
          <w:sz w:val="28"/>
          <w:szCs w:val="28"/>
          <w:lang w:eastAsia="ru-RU"/>
        </w:rPr>
        <w:t xml:space="preserve">., </w:t>
      </w:r>
      <w:proofErr w:type="gramEnd"/>
      <w:r w:rsidRPr="00EE778A">
        <w:rPr>
          <w:rFonts w:ascii="Times New Roman" w:eastAsia="Times New Roman" w:hAnsi="Times New Roman" w:cs="Times New Roman"/>
          <w:color w:val="000000"/>
          <w:sz w:val="28"/>
          <w:szCs w:val="28"/>
          <w:lang w:eastAsia="ru-RU"/>
        </w:rPr>
        <w:t>ключ и т.д.</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дети вынимают из мешочка разные предметы и называют, указывая, из чего сделан каждый предмет.</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 xml:space="preserve">Угадай - </w:t>
      </w:r>
      <w:proofErr w:type="spellStart"/>
      <w:r w:rsidRPr="0009253B">
        <w:rPr>
          <w:rFonts w:ascii="Times New Roman" w:eastAsia="Times New Roman" w:hAnsi="Times New Roman" w:cs="Times New Roman"/>
          <w:b/>
          <w:bCs/>
          <w:color w:val="FF0000"/>
          <w:sz w:val="28"/>
          <w:szCs w:val="28"/>
          <w:lang w:eastAsia="ru-RU"/>
        </w:rPr>
        <w:t>ка</w:t>
      </w:r>
      <w:proofErr w:type="spellEnd"/>
      <w:r w:rsidRPr="0009253B">
        <w:rPr>
          <w:rFonts w:ascii="Times New Roman" w:eastAsia="Times New Roman" w:hAnsi="Times New Roman" w:cs="Times New Roman"/>
          <w:b/>
          <w:bCs/>
          <w:color w:val="FF0000"/>
          <w:sz w:val="28"/>
          <w:szCs w:val="28"/>
          <w:lang w:eastAsia="ru-RU"/>
        </w:rPr>
        <w:t>.</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развивать умение детей отгадывать загадки, соотносить словесный образ с изображением на картинке; уточнить знание детей о ягодах.</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картинки на каждого ребенка с изображение ягод. Книга загадок.</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Чудесный мешочек.</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закрепить знания у детей, чем питаются звери. Развивать познавательный интерес.</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мешочек.</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roofErr w:type="gramStart"/>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в мешочке находятся: мед, орехи, сыр, пшено, яблоко, морковь и т.д.</w:t>
      </w:r>
      <w:proofErr w:type="gramEnd"/>
      <w:r w:rsidRPr="00EE778A">
        <w:rPr>
          <w:rFonts w:ascii="Times New Roman" w:eastAsia="Times New Roman" w:hAnsi="Times New Roman" w:cs="Times New Roman"/>
          <w:color w:val="000000"/>
          <w:sz w:val="28"/>
          <w:szCs w:val="28"/>
          <w:lang w:eastAsia="ru-RU"/>
        </w:rPr>
        <w:t xml:space="preserve"> Дети достают пищу для зверей, угадывают, для кого оно, </w:t>
      </w:r>
      <w:proofErr w:type="gramStart"/>
      <w:r w:rsidRPr="00EE778A">
        <w:rPr>
          <w:rFonts w:ascii="Times New Roman" w:eastAsia="Times New Roman" w:hAnsi="Times New Roman" w:cs="Times New Roman"/>
          <w:color w:val="000000"/>
          <w:sz w:val="28"/>
          <w:szCs w:val="28"/>
          <w:lang w:eastAsia="ru-RU"/>
        </w:rPr>
        <w:t>кто</w:t>
      </w:r>
      <w:proofErr w:type="gramEnd"/>
      <w:r w:rsidRPr="00EE778A">
        <w:rPr>
          <w:rFonts w:ascii="Times New Roman" w:eastAsia="Times New Roman" w:hAnsi="Times New Roman" w:cs="Times New Roman"/>
          <w:color w:val="000000"/>
          <w:sz w:val="28"/>
          <w:szCs w:val="28"/>
          <w:lang w:eastAsia="ru-RU"/>
        </w:rPr>
        <w:t xml:space="preserve"> чем питается.</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Что было бы, если из леса исчезли…</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о взаимосвязи в природе.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воспитатель предлагает убрать из леса насекомых:</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lastRenderedPageBreak/>
        <w:t>- Что бы произошло с остальными жителями? А если бы исчезли птицы? А если бы пропали ягоды? А если бы не было грибов? А если бы ушли из леса зайцы? 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Я знаю.</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о природе. Развивать познавательный интерес.</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EE778A">
        <w:rPr>
          <w:rFonts w:ascii="Times New Roman" w:eastAsia="Times New Roman" w:hAnsi="Times New Roman" w:cs="Times New Roman"/>
          <w:color w:val="000000"/>
          <w:sz w:val="28"/>
          <w:szCs w:val="28"/>
          <w:lang w:eastAsia="ru-RU"/>
        </w:rPr>
        <w:t>«Я знаю пять названий зверей» и перечисляет (например, лось, лиса, волк, заяц, олень) и возвращает мяч воспитателю.</w:t>
      </w:r>
      <w:proofErr w:type="gramEnd"/>
    </w:p>
    <w:p w:rsidR="00CA5033" w:rsidRPr="008A7D0F"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Аналогично называются другие классы объектов природы.</w:t>
      </w:r>
    </w:p>
    <w:p w:rsidR="00CA5033" w:rsidRDefault="00CA5033" w:rsidP="00CA5033">
      <w:pPr>
        <w:shd w:val="clear" w:color="auto" w:fill="FFFFFF"/>
        <w:spacing w:after="0" w:line="240" w:lineRule="auto"/>
        <w:ind w:firstLine="220"/>
        <w:jc w:val="center"/>
        <w:rPr>
          <w:rFonts w:ascii="Times New Roman" w:eastAsia="Times New Roman" w:hAnsi="Times New Roman" w:cs="Times New Roman"/>
          <w:b/>
          <w:bCs/>
          <w:color w:val="FF0000"/>
          <w:sz w:val="28"/>
          <w:szCs w:val="28"/>
          <w:lang w:eastAsia="ru-RU"/>
        </w:rPr>
      </w:pP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Полезные – неполезные.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закрепить понятия полезные и вредные продукты.</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Материалы: </w:t>
      </w:r>
      <w:r w:rsidRPr="00EE778A">
        <w:rPr>
          <w:rFonts w:ascii="Times New Roman" w:eastAsia="Times New Roman" w:hAnsi="Times New Roman" w:cs="Times New Roman"/>
          <w:color w:val="000000"/>
          <w:sz w:val="28"/>
          <w:szCs w:val="28"/>
          <w:lang w:eastAsia="ru-RU"/>
        </w:rPr>
        <w:t>карточки с изображением продуктов.</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на один стол разложить то, что полезно, на другой – что неполезно.</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roofErr w:type="gramStart"/>
      <w:r w:rsidRPr="00EE778A">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roofErr w:type="gramEnd"/>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roofErr w:type="gramStart"/>
      <w:r w:rsidRPr="00EE778A">
        <w:rPr>
          <w:rFonts w:ascii="Times New Roman" w:eastAsia="Times New Roman" w:hAnsi="Times New Roman" w:cs="Times New Roman"/>
          <w:color w:val="000000"/>
          <w:sz w:val="28"/>
          <w:szCs w:val="28"/>
          <w:lang w:eastAsia="ru-RU"/>
        </w:rPr>
        <w:t>Неполезные: чипсы, жирное мясо, шоколадные конфеты, торты, «фанта» и т.д.</w:t>
      </w:r>
      <w:proofErr w:type="gramEnd"/>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Четвертый лишний.</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детей о насекомых.</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воспитатель называет четыре слова, дети должны назвать лишнее слово:</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1) заяц, еж, лиса, шмель;</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2) трясогузка, паук, скворец, сорока;</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3) бабочка, стрекоза, енот, пчела;</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4) кузнечик, божья коровка, воробей, майский жук;</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5) пчела, стрекоза, енот, пчела;</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6) кузнечик, божья коровка, воробей, комар;</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7) таракан, муха, пчела, майский жук;</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8) стрекоза, кузнечик, пчела, божья коровка;</w:t>
      </w:r>
    </w:p>
    <w:p w:rsidR="00CA5033" w:rsidRPr="00EE778A" w:rsidRDefault="00CA5033" w:rsidP="00CA5033">
      <w:pPr>
        <w:shd w:val="clear" w:color="auto" w:fill="FFFFFF"/>
        <w:spacing w:after="0" w:line="240" w:lineRule="auto"/>
        <w:ind w:firstLine="220"/>
        <w:rPr>
          <w:rFonts w:ascii="Calibri" w:eastAsia="Times New Roman" w:hAnsi="Calibri" w:cs="Calibri"/>
          <w:color w:val="000000"/>
          <w:lang w:eastAsia="ru-RU"/>
        </w:rPr>
      </w:pPr>
      <w:proofErr w:type="gramStart"/>
      <w:r w:rsidRPr="00EE778A">
        <w:rPr>
          <w:rFonts w:ascii="Times New Roman" w:eastAsia="Times New Roman" w:hAnsi="Times New Roman" w:cs="Times New Roman"/>
          <w:color w:val="000000"/>
          <w:sz w:val="28"/>
          <w:szCs w:val="28"/>
          <w:lang w:eastAsia="ru-RU"/>
        </w:rPr>
        <w:t>9) лягушка, комар, жук, бабочка;</w:t>
      </w:r>
      <w:r w:rsidRPr="00EE778A">
        <w:rPr>
          <w:rFonts w:ascii="Times New Roman" w:eastAsia="Times New Roman" w:hAnsi="Times New Roman" w:cs="Times New Roman"/>
          <w:color w:val="000000"/>
          <w:sz w:val="28"/>
          <w:szCs w:val="28"/>
          <w:lang w:eastAsia="ru-RU"/>
        </w:rPr>
        <w:br/>
        <w:t> 10) стрекоза, мотылек, шмель, воробей.</w:t>
      </w:r>
      <w:proofErr w:type="gramEnd"/>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Воспитатель читает слова, а дети должны подумать, какие из них подходят муравью (шмелю…пчеле…таракану).</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roofErr w:type="gramStart"/>
      <w:r w:rsidRPr="00EE778A">
        <w:rPr>
          <w:rFonts w:ascii="Times New Roman" w:eastAsia="Times New Roman" w:hAnsi="Times New Roman" w:cs="Times New Roman"/>
          <w:color w:val="000000"/>
          <w:sz w:val="28"/>
          <w:szCs w:val="28"/>
          <w:u w:val="single"/>
          <w:lang w:eastAsia="ru-RU"/>
        </w:rPr>
        <w:t>Словарь:</w:t>
      </w:r>
      <w:r w:rsidRPr="00EE778A">
        <w:rPr>
          <w:rFonts w:ascii="Times New Roman" w:eastAsia="Times New Roman" w:hAnsi="Times New Roman" w:cs="Times New Roman"/>
          <w:color w:val="000000"/>
          <w:sz w:val="28"/>
          <w:szCs w:val="28"/>
          <w:lang w:eastAsia="ru-RU"/>
        </w:rPr>
        <w:t> 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Узнай птицу по силуэту.</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закреплять знания о зимующих и перелетных птицах, упражнять в умении узнавать птиц по силуэту.</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детям предлагаются силуэты птиц. Дети отгадывают птиц и называют перелетная или зимующая птица.</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Кто где живёт?</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о животных и местах их обитания.</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lastRenderedPageBreak/>
        <w:t>Ход игры: </w:t>
      </w:r>
      <w:r w:rsidRPr="00EE778A">
        <w:rPr>
          <w:rFonts w:ascii="Times New Roman" w:eastAsia="Times New Roman" w:hAnsi="Times New Roman" w:cs="Times New Roman"/>
          <w:color w:val="000000"/>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CA5033" w:rsidRPr="0009253B" w:rsidRDefault="00CA5033" w:rsidP="00CA5033">
      <w:pPr>
        <w:shd w:val="clear" w:color="auto" w:fill="FFFFFF"/>
        <w:spacing w:after="0" w:line="240" w:lineRule="auto"/>
        <w:ind w:firstLine="220"/>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Что я за зверь?</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 </w:t>
      </w:r>
      <w:r w:rsidRPr="00EE778A">
        <w:rPr>
          <w:rFonts w:ascii="Times New Roman" w:eastAsia="Times New Roman" w:hAnsi="Times New Roman" w:cs="Times New Roman"/>
          <w:color w:val="000000"/>
          <w:sz w:val="28"/>
          <w:szCs w:val="28"/>
          <w:lang w:eastAsia="ru-RU"/>
        </w:rPr>
        <w:t>закреплять знания о животных Африки. Развивать фантазию.</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 изображать или 2-й вариант: отвечать на вопросы ведущего.</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color w:val="000000"/>
          <w:sz w:val="28"/>
          <w:szCs w:val="28"/>
          <w:lang w:eastAsia="ru-RU"/>
        </w:rPr>
        <w:t>Итак, зверь загадан, участник приглашается, игра начинается. Участник задает вопросы группе игроков, например: зверь маленький? может ползать? прыгать? у него есть пушистый мех? и т.д. Ребята в свою очередь отвечают ведущему «да» или «нет». Так продолжается до тех пор, пока игрок не отгадает зверя.</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Экологи.</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закреплять знания детей о природе.</w:t>
      </w:r>
      <w:r w:rsidRPr="00EE778A">
        <w:rPr>
          <w:rFonts w:ascii="Times New Roman" w:eastAsia="Times New Roman" w:hAnsi="Times New Roman" w:cs="Times New Roman"/>
          <w:color w:val="000000"/>
          <w:sz w:val="28"/>
          <w:szCs w:val="28"/>
          <w:lang w:eastAsia="ru-RU"/>
        </w:rPr>
        <w:br/>
      </w: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 Остальные дети будут задавать им вопросы:</w:t>
      </w:r>
      <w:r w:rsidRPr="00EE778A">
        <w:rPr>
          <w:rFonts w:ascii="Times New Roman" w:eastAsia="Times New Roman" w:hAnsi="Times New Roman" w:cs="Times New Roman"/>
          <w:color w:val="000000"/>
          <w:sz w:val="28"/>
          <w:szCs w:val="28"/>
          <w:lang w:eastAsia="ru-RU"/>
        </w:rPr>
        <w:br/>
        <w:t>1.Если мы будем охранять птиц в лесу, кому мы поможем?</w:t>
      </w:r>
      <w:r w:rsidRPr="00EE778A">
        <w:rPr>
          <w:rFonts w:ascii="Times New Roman" w:eastAsia="Times New Roman" w:hAnsi="Times New Roman" w:cs="Times New Roman"/>
          <w:color w:val="000000"/>
          <w:sz w:val="28"/>
          <w:szCs w:val="28"/>
          <w:lang w:eastAsia="ru-RU"/>
        </w:rPr>
        <w:br/>
        <w:t>2.Для чего природе нужны хищники?</w:t>
      </w:r>
      <w:r w:rsidRPr="00EE778A">
        <w:rPr>
          <w:rFonts w:ascii="Times New Roman" w:eastAsia="Times New Roman" w:hAnsi="Times New Roman" w:cs="Times New Roman"/>
          <w:color w:val="000000"/>
          <w:sz w:val="28"/>
          <w:szCs w:val="28"/>
          <w:lang w:eastAsia="ru-RU"/>
        </w:rPr>
        <w:br/>
        <w:t>3.Что такое красная книга и для чего она нужна?</w:t>
      </w:r>
      <w:r w:rsidRPr="00EE778A">
        <w:rPr>
          <w:rFonts w:ascii="Times New Roman" w:eastAsia="Times New Roman" w:hAnsi="Times New Roman" w:cs="Times New Roman"/>
          <w:color w:val="000000"/>
          <w:sz w:val="28"/>
          <w:szCs w:val="28"/>
          <w:lang w:eastAsia="ru-RU"/>
        </w:rPr>
        <w:br/>
        <w:t>4.Для чего люди создают заповедники?</w:t>
      </w:r>
      <w:r w:rsidRPr="00EE778A">
        <w:rPr>
          <w:rFonts w:ascii="Times New Roman" w:eastAsia="Times New Roman" w:hAnsi="Times New Roman" w:cs="Times New Roman"/>
          <w:color w:val="000000"/>
          <w:sz w:val="28"/>
          <w:szCs w:val="28"/>
          <w:lang w:eastAsia="ru-RU"/>
        </w:rPr>
        <w:br/>
        <w:t xml:space="preserve">5.Расскажите, как связаны между собой елка, </w:t>
      </w:r>
      <w:proofErr w:type="spellStart"/>
      <w:r w:rsidRPr="00EE778A">
        <w:rPr>
          <w:rFonts w:ascii="Times New Roman" w:eastAsia="Times New Roman" w:hAnsi="Times New Roman" w:cs="Times New Roman"/>
          <w:color w:val="000000"/>
          <w:sz w:val="28"/>
          <w:szCs w:val="28"/>
          <w:lang w:eastAsia="ru-RU"/>
        </w:rPr>
        <w:t>белка</w:t>
      </w:r>
      <w:proofErr w:type="gramStart"/>
      <w:r w:rsidRPr="00EE778A">
        <w:rPr>
          <w:rFonts w:ascii="Times New Roman" w:eastAsia="Times New Roman" w:hAnsi="Times New Roman" w:cs="Times New Roman"/>
          <w:color w:val="000000"/>
          <w:sz w:val="28"/>
          <w:szCs w:val="28"/>
          <w:lang w:eastAsia="ru-RU"/>
        </w:rPr>
        <w:t>,р</w:t>
      </w:r>
      <w:proofErr w:type="gramEnd"/>
      <w:r w:rsidRPr="00EE778A">
        <w:rPr>
          <w:rFonts w:ascii="Times New Roman" w:eastAsia="Times New Roman" w:hAnsi="Times New Roman" w:cs="Times New Roman"/>
          <w:color w:val="000000"/>
          <w:sz w:val="28"/>
          <w:szCs w:val="28"/>
          <w:lang w:eastAsia="ru-RU"/>
        </w:rPr>
        <w:t>ысь</w:t>
      </w:r>
      <w:proofErr w:type="spellEnd"/>
      <w:r w:rsidRPr="00EE778A">
        <w:rPr>
          <w:rFonts w:ascii="Times New Roman" w:eastAsia="Times New Roman" w:hAnsi="Times New Roman" w:cs="Times New Roman"/>
          <w:color w:val="000000"/>
          <w:sz w:val="28"/>
          <w:szCs w:val="28"/>
          <w:lang w:eastAsia="ru-RU"/>
        </w:rPr>
        <w:t>?</w:t>
      </w:r>
      <w:r w:rsidRPr="00EE778A">
        <w:rPr>
          <w:rFonts w:ascii="Times New Roman" w:eastAsia="Times New Roman" w:hAnsi="Times New Roman" w:cs="Times New Roman"/>
          <w:color w:val="000000"/>
          <w:sz w:val="28"/>
          <w:szCs w:val="28"/>
          <w:lang w:eastAsia="ru-RU"/>
        </w:rPr>
        <w:br/>
        <w:t>6.Какую помощь растениям оказывают животные, насекомые?</w:t>
      </w:r>
      <w:r w:rsidRPr="00EE778A">
        <w:rPr>
          <w:rFonts w:ascii="Times New Roman" w:eastAsia="Times New Roman" w:hAnsi="Times New Roman" w:cs="Times New Roman"/>
          <w:color w:val="000000"/>
          <w:sz w:val="28"/>
          <w:szCs w:val="28"/>
          <w:lang w:eastAsia="ru-RU"/>
        </w:rPr>
        <w:br/>
        <w:t>и так далее.</w:t>
      </w: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 xml:space="preserve">В гости к </w:t>
      </w:r>
      <w:proofErr w:type="spellStart"/>
      <w:r w:rsidRPr="0009253B">
        <w:rPr>
          <w:rFonts w:ascii="Times New Roman" w:eastAsia="Times New Roman" w:hAnsi="Times New Roman" w:cs="Times New Roman"/>
          <w:b/>
          <w:bCs/>
          <w:color w:val="FF0000"/>
          <w:sz w:val="28"/>
          <w:szCs w:val="28"/>
          <w:lang w:eastAsia="ru-RU"/>
        </w:rPr>
        <w:t>Винни-Пуху</w:t>
      </w:r>
      <w:proofErr w:type="spellEnd"/>
      <w:r w:rsidRPr="0009253B">
        <w:rPr>
          <w:rFonts w:ascii="Times New Roman" w:eastAsia="Times New Roman" w:hAnsi="Times New Roman" w:cs="Times New Roman"/>
          <w:b/>
          <w:bCs/>
          <w:color w:val="FF0000"/>
          <w:sz w:val="28"/>
          <w:szCs w:val="28"/>
          <w:lang w:eastAsia="ru-RU"/>
        </w:rPr>
        <w:t>.</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освоение умений различать части суток: день, ночь, вечер, утро  - пользуясь цветными моделями.</w:t>
      </w:r>
      <w:r w:rsidRPr="00EE778A">
        <w:rPr>
          <w:rFonts w:ascii="Times New Roman" w:eastAsia="Times New Roman" w:hAnsi="Times New Roman" w:cs="Times New Roman"/>
          <w:color w:val="000000"/>
          <w:sz w:val="28"/>
          <w:szCs w:val="28"/>
          <w:lang w:eastAsia="ru-RU"/>
        </w:rPr>
        <w:br/>
      </w:r>
      <w:r w:rsidRPr="00EE778A">
        <w:rPr>
          <w:rFonts w:ascii="Times New Roman" w:eastAsia="Times New Roman" w:hAnsi="Times New Roman" w:cs="Times New Roman"/>
          <w:b/>
          <w:bCs/>
          <w:color w:val="000000"/>
          <w:sz w:val="28"/>
          <w:szCs w:val="28"/>
          <w:lang w:eastAsia="ru-RU"/>
        </w:rPr>
        <w:t>Материал:</w:t>
      </w:r>
      <w:r w:rsidRPr="00EE778A">
        <w:rPr>
          <w:rFonts w:ascii="Times New Roman" w:eastAsia="Times New Roman" w:hAnsi="Times New Roman" w:cs="Times New Roman"/>
          <w:color w:val="000000"/>
          <w:sz w:val="28"/>
          <w:szCs w:val="28"/>
          <w:lang w:eastAsia="ru-RU"/>
        </w:rPr>
        <w:t xml:space="preserve"> модели частей суток, игрушка </w:t>
      </w:r>
      <w:proofErr w:type="spellStart"/>
      <w:r w:rsidRPr="00EE778A">
        <w:rPr>
          <w:rFonts w:ascii="Times New Roman" w:eastAsia="Times New Roman" w:hAnsi="Times New Roman" w:cs="Times New Roman"/>
          <w:color w:val="000000"/>
          <w:sz w:val="28"/>
          <w:szCs w:val="28"/>
          <w:lang w:eastAsia="ru-RU"/>
        </w:rPr>
        <w:t>Винни-Пух</w:t>
      </w:r>
      <w:proofErr w:type="spellEnd"/>
      <w:r w:rsidRPr="00EE778A">
        <w:rPr>
          <w:rFonts w:ascii="Times New Roman" w:eastAsia="Times New Roman" w:hAnsi="Times New Roman" w:cs="Times New Roman"/>
          <w:color w:val="000000"/>
          <w:sz w:val="28"/>
          <w:szCs w:val="28"/>
          <w:lang w:eastAsia="ru-RU"/>
        </w:rPr>
        <w:t>, загадки о частях суток, картинки с изображением частей суток.</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w:t>
      </w:r>
      <w:proofErr w:type="spellStart"/>
      <w:r w:rsidRPr="00EE778A">
        <w:rPr>
          <w:rFonts w:ascii="Times New Roman" w:eastAsia="Times New Roman" w:hAnsi="Times New Roman" w:cs="Times New Roman"/>
          <w:color w:val="000000"/>
          <w:sz w:val="28"/>
          <w:szCs w:val="28"/>
          <w:lang w:eastAsia="ru-RU"/>
        </w:rPr>
        <w:t>Винни-Пух</w:t>
      </w:r>
      <w:proofErr w:type="spellEnd"/>
      <w:r w:rsidRPr="00EE778A">
        <w:rPr>
          <w:rFonts w:ascii="Times New Roman" w:eastAsia="Times New Roman" w:hAnsi="Times New Roman" w:cs="Times New Roman"/>
          <w:color w:val="000000"/>
          <w:sz w:val="28"/>
          <w:szCs w:val="28"/>
          <w:lang w:eastAsia="ru-RU"/>
        </w:rPr>
        <w:t xml:space="preserve"> приносит цветную модель частей суток, шепчет: стрелка, стрелка, покрутись! Время суток, покажись! Это утро, это вечер, это день…" Воспитатель спрашивает, что за разноцветный круг у него  и как с ним играть. </w:t>
      </w:r>
      <w:proofErr w:type="spellStart"/>
      <w:r w:rsidRPr="00EE778A">
        <w:rPr>
          <w:rFonts w:ascii="Times New Roman" w:eastAsia="Times New Roman" w:hAnsi="Times New Roman" w:cs="Times New Roman"/>
          <w:color w:val="000000"/>
          <w:sz w:val="28"/>
          <w:szCs w:val="28"/>
          <w:lang w:eastAsia="ru-RU"/>
        </w:rPr>
        <w:t>Винни-Пух</w:t>
      </w:r>
      <w:proofErr w:type="spellEnd"/>
      <w:r w:rsidRPr="00EE778A">
        <w:rPr>
          <w:rFonts w:ascii="Times New Roman" w:eastAsia="Times New Roman" w:hAnsi="Times New Roman" w:cs="Times New Roman"/>
          <w:color w:val="000000"/>
          <w:sz w:val="28"/>
          <w:szCs w:val="28"/>
          <w:lang w:eastAsia="ru-RU"/>
        </w:rPr>
        <w:t xml:space="preserve"> раскладывает картинки изображения частей суток и стрелкой указывает на цветные обозначения. Затем загадывает загадки о частях суток.</w:t>
      </w: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Путаница.</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формировать у детей понятие о закономерностях в природе, о том, что разрушение этих законов ведет к путанице в природе.</w:t>
      </w:r>
      <w:r w:rsidRPr="00EE778A">
        <w:rPr>
          <w:rFonts w:ascii="Times New Roman" w:eastAsia="Times New Roman" w:hAnsi="Times New Roman" w:cs="Times New Roman"/>
          <w:color w:val="000000"/>
          <w:sz w:val="28"/>
          <w:szCs w:val="28"/>
          <w:lang w:eastAsia="ru-RU"/>
        </w:rPr>
        <w:br/>
      </w:r>
      <w:proofErr w:type="gramStart"/>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br/>
      </w:r>
      <w:r w:rsidRPr="00EE778A">
        <w:rPr>
          <w:rFonts w:ascii="Times New Roman" w:eastAsia="Times New Roman" w:hAnsi="Times New Roman" w:cs="Times New Roman"/>
          <w:i/>
          <w:iCs/>
          <w:color w:val="000000"/>
          <w:sz w:val="28"/>
          <w:szCs w:val="28"/>
          <w:lang w:eastAsia="ru-RU"/>
        </w:rPr>
        <w:t>1 вариант -</w:t>
      </w:r>
      <w:r w:rsidRPr="00EE778A">
        <w:rPr>
          <w:rFonts w:ascii="Times New Roman" w:eastAsia="Times New Roman" w:hAnsi="Times New Roman" w:cs="Times New Roman"/>
          <w:color w:val="000000"/>
          <w:sz w:val="28"/>
          <w:szCs w:val="28"/>
          <w:lang w:eastAsia="ru-RU"/>
        </w:rPr>
        <w:t> наглядный: воспитатель раздает детям картины, на которых в изображение вкрались ошибки, предлагает детям рассмотреть их, заметить неточности, исправить их и объяснить, почему они так считают.</w:t>
      </w:r>
      <w:r w:rsidRPr="00EE778A">
        <w:rPr>
          <w:rFonts w:ascii="Times New Roman" w:eastAsia="Times New Roman" w:hAnsi="Times New Roman" w:cs="Times New Roman"/>
          <w:color w:val="000000"/>
          <w:sz w:val="28"/>
          <w:szCs w:val="28"/>
          <w:lang w:eastAsia="ru-RU"/>
        </w:rPr>
        <w:br/>
      </w:r>
      <w:r w:rsidRPr="00EE778A">
        <w:rPr>
          <w:rFonts w:ascii="Times New Roman" w:eastAsia="Times New Roman" w:hAnsi="Times New Roman" w:cs="Times New Roman"/>
          <w:i/>
          <w:iCs/>
          <w:color w:val="000000"/>
          <w:sz w:val="28"/>
          <w:szCs w:val="28"/>
          <w:lang w:eastAsia="ru-RU"/>
        </w:rPr>
        <w:t>2 вариант</w:t>
      </w:r>
      <w:r w:rsidRPr="00EE778A">
        <w:rPr>
          <w:rFonts w:ascii="Times New Roman" w:eastAsia="Times New Roman" w:hAnsi="Times New Roman" w:cs="Times New Roman"/>
          <w:color w:val="000000"/>
          <w:sz w:val="28"/>
          <w:szCs w:val="28"/>
          <w:lang w:eastAsia="ru-RU"/>
        </w:rPr>
        <w:t xml:space="preserve"> - словесный - Игра может проводиться на основе литературных текстов - </w:t>
      </w:r>
      <w:proofErr w:type="spellStart"/>
      <w:r w:rsidRPr="00EE778A">
        <w:rPr>
          <w:rFonts w:ascii="Times New Roman" w:eastAsia="Times New Roman" w:hAnsi="Times New Roman" w:cs="Times New Roman"/>
          <w:color w:val="000000"/>
          <w:sz w:val="28"/>
          <w:szCs w:val="28"/>
          <w:lang w:eastAsia="ru-RU"/>
        </w:rPr>
        <w:lastRenderedPageBreak/>
        <w:t>путаниц</w:t>
      </w:r>
      <w:proofErr w:type="spellEnd"/>
      <w:r w:rsidRPr="00EE778A">
        <w:rPr>
          <w:rFonts w:ascii="Times New Roman" w:eastAsia="Times New Roman" w:hAnsi="Times New Roman" w:cs="Times New Roman"/>
          <w:color w:val="000000"/>
          <w:sz w:val="28"/>
          <w:szCs w:val="28"/>
          <w:lang w:eastAsia="ru-RU"/>
        </w:rPr>
        <w:t xml:space="preserve"> ли же в форме беседы по вопросам типа: что же будет, если звери поменяются едой, местом жительства, хвостами и т</w:t>
      </w:r>
      <w:proofErr w:type="gramEnd"/>
      <w:r w:rsidRPr="00EE778A">
        <w:rPr>
          <w:rFonts w:ascii="Times New Roman" w:eastAsia="Times New Roman" w:hAnsi="Times New Roman" w:cs="Times New Roman"/>
          <w:color w:val="000000"/>
          <w:sz w:val="28"/>
          <w:szCs w:val="28"/>
          <w:lang w:eastAsia="ru-RU"/>
        </w:rPr>
        <w:t>.д.? может ли заяц съесть волка, почему? может ли у зайца быть лисий хвост? Почему? И так далее.</w:t>
      </w: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Овощи – худышки и овощи – толстячки.</w:t>
      </w: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(игра импровизация)</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развивать творческие способности детей и умение объяснить и отстоять свою точку зрения.</w:t>
      </w:r>
      <w:r w:rsidRPr="00EE778A">
        <w:rPr>
          <w:rFonts w:ascii="Times New Roman" w:eastAsia="Times New Roman" w:hAnsi="Times New Roman" w:cs="Times New Roman"/>
          <w:color w:val="000000"/>
          <w:sz w:val="28"/>
          <w:szCs w:val="28"/>
          <w:lang w:eastAsia="ru-RU"/>
        </w:rPr>
        <w:br/>
      </w:r>
      <w:r w:rsidRPr="00EE778A">
        <w:rPr>
          <w:rFonts w:ascii="Times New Roman" w:eastAsia="Times New Roman" w:hAnsi="Times New Roman" w:cs="Times New Roman"/>
          <w:b/>
          <w:bCs/>
          <w:color w:val="000000"/>
          <w:sz w:val="28"/>
          <w:szCs w:val="28"/>
          <w:lang w:eastAsia="ru-RU"/>
        </w:rPr>
        <w:t>Ход игры: </w:t>
      </w:r>
      <w:r w:rsidRPr="00EE778A">
        <w:rPr>
          <w:rFonts w:ascii="Times New Roman" w:eastAsia="Times New Roman" w:hAnsi="Times New Roman" w:cs="Times New Roman"/>
          <w:color w:val="000000"/>
          <w:sz w:val="28"/>
          <w:szCs w:val="28"/>
          <w:lang w:eastAsia="ru-RU"/>
        </w:rPr>
        <w:t>Воспитатель дает детям задание вспомнить, какие овощи</w:t>
      </w:r>
      <w:r w:rsidRPr="00EE778A">
        <w:rPr>
          <w:rFonts w:ascii="Times New Roman" w:eastAsia="Times New Roman" w:hAnsi="Times New Roman" w:cs="Times New Roman"/>
          <w:color w:val="000000"/>
          <w:sz w:val="28"/>
          <w:szCs w:val="28"/>
          <w:lang w:eastAsia="ru-RU"/>
        </w:rPr>
        <w:br/>
        <w:t>они знают и разделиться по желанию на овощи - "худышки" и "толстячки", а затем изобразить эти овощи так, чтобы всем сразу стало понятно, что этот овощ - тоненький, а этот - толстенький.</w:t>
      </w:r>
      <w:r w:rsidRPr="00EE778A">
        <w:rPr>
          <w:rFonts w:ascii="Times New Roman" w:eastAsia="Times New Roman" w:hAnsi="Times New Roman" w:cs="Times New Roman"/>
          <w:color w:val="000000"/>
          <w:sz w:val="28"/>
          <w:szCs w:val="28"/>
          <w:lang w:eastAsia="ru-RU"/>
        </w:rPr>
        <w:br/>
        <w:t xml:space="preserve">Воспитатель задает детям </w:t>
      </w:r>
      <w:proofErr w:type="gramStart"/>
      <w:r w:rsidRPr="00EE778A">
        <w:rPr>
          <w:rFonts w:ascii="Times New Roman" w:eastAsia="Times New Roman" w:hAnsi="Times New Roman" w:cs="Times New Roman"/>
          <w:color w:val="000000"/>
          <w:sz w:val="28"/>
          <w:szCs w:val="28"/>
          <w:lang w:eastAsia="ru-RU"/>
        </w:rPr>
        <w:t>вопросы</w:t>
      </w:r>
      <w:proofErr w:type="gramEnd"/>
      <w:r w:rsidRPr="00EE778A">
        <w:rPr>
          <w:rFonts w:ascii="Times New Roman" w:eastAsia="Times New Roman" w:hAnsi="Times New Roman" w:cs="Times New Roman"/>
          <w:color w:val="000000"/>
          <w:sz w:val="28"/>
          <w:szCs w:val="28"/>
          <w:lang w:eastAsia="ru-RU"/>
        </w:rPr>
        <w:t>:</w:t>
      </w:r>
      <w:r w:rsidRPr="00EE778A">
        <w:rPr>
          <w:rFonts w:ascii="Times New Roman" w:eastAsia="Times New Roman" w:hAnsi="Times New Roman" w:cs="Times New Roman"/>
          <w:color w:val="000000"/>
          <w:sz w:val="28"/>
          <w:szCs w:val="28"/>
          <w:lang w:eastAsia="ru-RU"/>
        </w:rPr>
        <w:br/>
        <w:t>1.</w:t>
      </w:r>
      <w:proofErr w:type="gramStart"/>
      <w:r w:rsidRPr="00EE778A">
        <w:rPr>
          <w:rFonts w:ascii="Times New Roman" w:eastAsia="Times New Roman" w:hAnsi="Times New Roman" w:cs="Times New Roman"/>
          <w:color w:val="000000"/>
          <w:sz w:val="28"/>
          <w:szCs w:val="28"/>
          <w:lang w:eastAsia="ru-RU"/>
        </w:rPr>
        <w:t>Какой</w:t>
      </w:r>
      <w:proofErr w:type="gramEnd"/>
      <w:r w:rsidRPr="00EE778A">
        <w:rPr>
          <w:rFonts w:ascii="Times New Roman" w:eastAsia="Times New Roman" w:hAnsi="Times New Roman" w:cs="Times New Roman"/>
          <w:color w:val="000000"/>
          <w:sz w:val="28"/>
          <w:szCs w:val="28"/>
          <w:lang w:eastAsia="ru-RU"/>
        </w:rPr>
        <w:t xml:space="preserve"> овощ ты изображаешь?</w:t>
      </w:r>
      <w:r w:rsidRPr="00EE778A">
        <w:rPr>
          <w:rFonts w:ascii="Times New Roman" w:eastAsia="Times New Roman" w:hAnsi="Times New Roman" w:cs="Times New Roman"/>
          <w:color w:val="000000"/>
          <w:sz w:val="28"/>
          <w:szCs w:val="28"/>
          <w:lang w:eastAsia="ru-RU"/>
        </w:rPr>
        <w:br/>
        <w:t>2.Почему ты выбрал именно этот овощ?</w:t>
      </w:r>
      <w:r w:rsidRPr="00EE778A">
        <w:rPr>
          <w:rFonts w:ascii="Times New Roman" w:eastAsia="Times New Roman" w:hAnsi="Times New Roman" w:cs="Times New Roman"/>
          <w:color w:val="000000"/>
          <w:sz w:val="28"/>
          <w:szCs w:val="28"/>
          <w:lang w:eastAsia="ru-RU"/>
        </w:rPr>
        <w:br/>
        <w:t>3.Почему ты считаешь этот овощ "худышкой" или "толстячком"?</w:t>
      </w:r>
    </w:p>
    <w:p w:rsidR="00CA5033" w:rsidRDefault="00CA5033" w:rsidP="00CA5033">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CA5033" w:rsidRDefault="00CA5033" w:rsidP="00CA5033">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Сам себе огородник.</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развивать у детей схематическое воображение и умение разбираться в планах и схемах.</w:t>
      </w:r>
      <w:r w:rsidRPr="00EE778A">
        <w:rPr>
          <w:rFonts w:ascii="Times New Roman" w:eastAsia="Times New Roman" w:hAnsi="Times New Roman" w:cs="Times New Roman"/>
          <w:color w:val="000000"/>
          <w:sz w:val="28"/>
          <w:szCs w:val="28"/>
          <w:lang w:eastAsia="ru-RU"/>
        </w:rPr>
        <w:br/>
      </w: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Воспитатель раздает детям листы бумаги и дает задание: "Представьте, что вам дали дачу (участок под огород). Что бы вы посадили? Почему? Где? Обоснуйте. Сажать можно карточки с изображением овощей, фруктов, ягод и прочие или просто (для более старших детей</w:t>
      </w:r>
      <w:proofErr w:type="gramStart"/>
      <w:r w:rsidRPr="00EE778A">
        <w:rPr>
          <w:rFonts w:ascii="Times New Roman" w:eastAsia="Times New Roman" w:hAnsi="Times New Roman" w:cs="Times New Roman"/>
          <w:color w:val="000000"/>
          <w:sz w:val="28"/>
          <w:szCs w:val="28"/>
          <w:lang w:eastAsia="ru-RU"/>
        </w:rPr>
        <w:t>)с</w:t>
      </w:r>
      <w:proofErr w:type="gramEnd"/>
      <w:r w:rsidRPr="00EE778A">
        <w:rPr>
          <w:rFonts w:ascii="Times New Roman" w:eastAsia="Times New Roman" w:hAnsi="Times New Roman" w:cs="Times New Roman"/>
          <w:color w:val="000000"/>
          <w:sz w:val="28"/>
          <w:szCs w:val="28"/>
          <w:lang w:eastAsia="ru-RU"/>
        </w:rPr>
        <w:t>оставить план - схему дачи, нарисовав ее на бумаге.</w:t>
      </w: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Где что зреет?</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учить использовать знания о растениях, сравнивать плоды дерева с его листьями.</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xml:space="preserve"> Ход игры: на </w:t>
      </w:r>
      <w:proofErr w:type="spellStart"/>
      <w:r w:rsidRPr="00EE778A">
        <w:rPr>
          <w:rFonts w:ascii="Times New Roman" w:eastAsia="Times New Roman" w:hAnsi="Times New Roman" w:cs="Times New Roman"/>
          <w:color w:val="000000"/>
          <w:sz w:val="28"/>
          <w:szCs w:val="28"/>
          <w:lang w:eastAsia="ru-RU"/>
        </w:rPr>
        <w:t>фланелеграфе</w:t>
      </w:r>
      <w:proofErr w:type="spellEnd"/>
      <w:r w:rsidRPr="00EE778A">
        <w:rPr>
          <w:rFonts w:ascii="Times New Roman" w:eastAsia="Times New Roman" w:hAnsi="Times New Roman" w:cs="Times New Roman"/>
          <w:color w:val="000000"/>
          <w:sz w:val="28"/>
          <w:szCs w:val="28"/>
          <w:lang w:eastAsia="ru-RU"/>
        </w:rPr>
        <w:t xml:space="preserve"> выкладываются две ветки: на одной – плоды и листья одного растения (яблоня), на другой – плоды и листья разных растений</w:t>
      </w:r>
      <w:proofErr w:type="gramStart"/>
      <w:r w:rsidRPr="00EE778A">
        <w:rPr>
          <w:rFonts w:ascii="Times New Roman" w:eastAsia="Times New Roman" w:hAnsi="Times New Roman" w:cs="Times New Roman"/>
          <w:color w:val="000000"/>
          <w:sz w:val="28"/>
          <w:szCs w:val="28"/>
          <w:lang w:eastAsia="ru-RU"/>
        </w:rPr>
        <w:t>.</w:t>
      </w:r>
      <w:proofErr w:type="gramEnd"/>
      <w:r w:rsidRPr="00EE778A">
        <w:rPr>
          <w:rFonts w:ascii="Times New Roman" w:eastAsia="Times New Roman" w:hAnsi="Times New Roman" w:cs="Times New Roman"/>
          <w:color w:val="000000"/>
          <w:sz w:val="28"/>
          <w:szCs w:val="28"/>
          <w:lang w:eastAsia="ru-RU"/>
        </w:rPr>
        <w:t xml:space="preserve"> (</w:t>
      </w:r>
      <w:proofErr w:type="gramStart"/>
      <w:r w:rsidRPr="00EE778A">
        <w:rPr>
          <w:rFonts w:ascii="Times New Roman" w:eastAsia="Times New Roman" w:hAnsi="Times New Roman" w:cs="Times New Roman"/>
          <w:color w:val="000000"/>
          <w:sz w:val="28"/>
          <w:szCs w:val="28"/>
          <w:lang w:eastAsia="ru-RU"/>
        </w:rPr>
        <w:t>н</w:t>
      </w:r>
      <w:proofErr w:type="gramEnd"/>
      <w:r w:rsidRPr="00EE778A">
        <w:rPr>
          <w:rFonts w:ascii="Times New Roman" w:eastAsia="Times New Roman" w:hAnsi="Times New Roman" w:cs="Times New Roman"/>
          <w:color w:val="000000"/>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CA5033" w:rsidRDefault="00CA5033" w:rsidP="00CA5033">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CA5033" w:rsidRPr="0009253B" w:rsidRDefault="00CA5033" w:rsidP="00CA5033">
      <w:pPr>
        <w:shd w:val="clear" w:color="auto" w:fill="FFFFFF"/>
        <w:spacing w:after="0" w:line="240" w:lineRule="auto"/>
        <w:jc w:val="center"/>
        <w:rPr>
          <w:rFonts w:ascii="Calibri" w:eastAsia="Times New Roman" w:hAnsi="Calibri" w:cs="Calibri"/>
          <w:color w:val="FF0000"/>
          <w:lang w:eastAsia="ru-RU"/>
        </w:rPr>
      </w:pPr>
      <w:r w:rsidRPr="0009253B">
        <w:rPr>
          <w:rFonts w:ascii="Times New Roman" w:eastAsia="Times New Roman" w:hAnsi="Times New Roman" w:cs="Times New Roman"/>
          <w:b/>
          <w:bCs/>
          <w:color w:val="FF0000"/>
          <w:sz w:val="28"/>
          <w:szCs w:val="28"/>
          <w:lang w:eastAsia="ru-RU"/>
        </w:rPr>
        <w:t>Какие мы все разные.</w:t>
      </w:r>
    </w:p>
    <w:p w:rsidR="00CA5033" w:rsidRPr="00EE778A" w:rsidRDefault="00CA5033" w:rsidP="00CA5033">
      <w:pPr>
        <w:shd w:val="clear" w:color="auto" w:fill="FFFFFF"/>
        <w:spacing w:after="0" w:line="240" w:lineRule="auto"/>
        <w:rPr>
          <w:rFonts w:ascii="Calibri" w:eastAsia="Times New Roman" w:hAnsi="Calibri" w:cs="Calibri"/>
          <w:color w:val="000000"/>
          <w:lang w:eastAsia="ru-RU"/>
        </w:rPr>
      </w:pPr>
      <w:r w:rsidRPr="00EE778A">
        <w:rPr>
          <w:rFonts w:ascii="Times New Roman" w:eastAsia="Times New Roman" w:hAnsi="Times New Roman" w:cs="Times New Roman"/>
          <w:b/>
          <w:bCs/>
          <w:color w:val="000000"/>
          <w:sz w:val="28"/>
          <w:szCs w:val="28"/>
          <w:lang w:eastAsia="ru-RU"/>
        </w:rPr>
        <w:t>Цель:</w:t>
      </w:r>
      <w:r w:rsidRPr="00EE778A">
        <w:rPr>
          <w:rFonts w:ascii="Times New Roman" w:eastAsia="Times New Roman" w:hAnsi="Times New Roman" w:cs="Times New Roman"/>
          <w:color w:val="000000"/>
          <w:sz w:val="28"/>
          <w:szCs w:val="28"/>
          <w:lang w:eastAsia="ru-RU"/>
        </w:rPr>
        <w:t> показать многообразие природного мира, его неповторимость, выделить хорошие качества любого природного объекта.</w:t>
      </w:r>
      <w:r w:rsidRPr="00EE778A">
        <w:rPr>
          <w:rFonts w:ascii="Times New Roman" w:eastAsia="Times New Roman" w:hAnsi="Times New Roman" w:cs="Times New Roman"/>
          <w:color w:val="000000"/>
          <w:sz w:val="28"/>
          <w:szCs w:val="28"/>
          <w:lang w:eastAsia="ru-RU"/>
        </w:rPr>
        <w:br/>
      </w:r>
      <w:r w:rsidRPr="00EE778A">
        <w:rPr>
          <w:rFonts w:ascii="Times New Roman" w:eastAsia="Times New Roman" w:hAnsi="Times New Roman" w:cs="Times New Roman"/>
          <w:b/>
          <w:bCs/>
          <w:color w:val="000000"/>
          <w:sz w:val="28"/>
          <w:szCs w:val="28"/>
          <w:lang w:eastAsia="ru-RU"/>
        </w:rPr>
        <w:t>Ход игры:</w:t>
      </w:r>
      <w:r w:rsidRPr="00EE778A">
        <w:rPr>
          <w:rFonts w:ascii="Times New Roman" w:eastAsia="Times New Roman" w:hAnsi="Times New Roman" w:cs="Times New Roman"/>
          <w:color w:val="000000"/>
          <w:sz w:val="28"/>
          <w:szCs w:val="28"/>
          <w:lang w:eastAsia="ru-RU"/>
        </w:rPr>
        <w:t> Воспитатель дает задание: "Встаньте налево те, кто больше любит море, направо - те, кто больше любит речку, а посередине пусть останутся те, кто любит и море и речку.</w:t>
      </w:r>
      <w:r w:rsidRPr="00EE778A">
        <w:rPr>
          <w:rFonts w:ascii="Times New Roman" w:eastAsia="Times New Roman" w:hAnsi="Times New Roman" w:cs="Times New Roman"/>
          <w:color w:val="000000"/>
          <w:sz w:val="28"/>
          <w:szCs w:val="28"/>
          <w:lang w:eastAsia="ru-RU"/>
        </w:rPr>
        <w:br/>
        <w:t>Воспитатель задает вопросы:</w:t>
      </w:r>
      <w:r w:rsidRPr="00EE778A">
        <w:rPr>
          <w:rFonts w:ascii="Times New Roman" w:eastAsia="Times New Roman" w:hAnsi="Times New Roman" w:cs="Times New Roman"/>
          <w:color w:val="000000"/>
          <w:sz w:val="28"/>
          <w:szCs w:val="28"/>
          <w:lang w:eastAsia="ru-RU"/>
        </w:rPr>
        <w:br/>
        <w:t>почему тебе море нравится больше?</w:t>
      </w:r>
      <w:r w:rsidRPr="00EE778A">
        <w:rPr>
          <w:rFonts w:ascii="Times New Roman" w:eastAsia="Times New Roman" w:hAnsi="Times New Roman" w:cs="Times New Roman"/>
          <w:color w:val="000000"/>
          <w:sz w:val="28"/>
          <w:szCs w:val="28"/>
          <w:lang w:eastAsia="ru-RU"/>
        </w:rPr>
        <w:br/>
        <w:t>почему ты любишь речку?</w:t>
      </w:r>
      <w:r w:rsidRPr="00EE778A">
        <w:rPr>
          <w:rFonts w:ascii="Times New Roman" w:eastAsia="Times New Roman" w:hAnsi="Times New Roman" w:cs="Times New Roman"/>
          <w:color w:val="000000"/>
          <w:sz w:val="28"/>
          <w:szCs w:val="28"/>
          <w:lang w:eastAsia="ru-RU"/>
        </w:rPr>
        <w:br/>
        <w:t>почему ты остался посередине?</w:t>
      </w:r>
      <w:r w:rsidRPr="00EE778A">
        <w:rPr>
          <w:rFonts w:ascii="Times New Roman" w:eastAsia="Times New Roman" w:hAnsi="Times New Roman" w:cs="Times New Roman"/>
          <w:color w:val="000000"/>
          <w:sz w:val="28"/>
          <w:szCs w:val="28"/>
          <w:lang w:eastAsia="ru-RU"/>
        </w:rPr>
        <w:br/>
        <w:t>Варианты заданий:</w:t>
      </w:r>
      <w:r w:rsidRPr="00EE778A">
        <w:rPr>
          <w:rFonts w:ascii="Times New Roman" w:eastAsia="Times New Roman" w:hAnsi="Times New Roman" w:cs="Times New Roman"/>
          <w:color w:val="000000"/>
          <w:sz w:val="28"/>
          <w:szCs w:val="28"/>
          <w:lang w:eastAsia="ru-RU"/>
        </w:rPr>
        <w:br/>
        <w:t>лето-зима;</w:t>
      </w:r>
      <w:r w:rsidRPr="00EE778A">
        <w:rPr>
          <w:rFonts w:ascii="Times New Roman" w:eastAsia="Times New Roman" w:hAnsi="Times New Roman" w:cs="Times New Roman"/>
          <w:color w:val="000000"/>
          <w:sz w:val="28"/>
          <w:szCs w:val="28"/>
          <w:lang w:eastAsia="ru-RU"/>
        </w:rPr>
        <w:br/>
        <w:t>ромашка-колокольчик;</w:t>
      </w:r>
      <w:r w:rsidRPr="00EE778A">
        <w:rPr>
          <w:rFonts w:ascii="Times New Roman" w:eastAsia="Times New Roman" w:hAnsi="Times New Roman" w:cs="Times New Roman"/>
          <w:color w:val="000000"/>
          <w:sz w:val="28"/>
          <w:szCs w:val="28"/>
          <w:lang w:eastAsia="ru-RU"/>
        </w:rPr>
        <w:br/>
        <w:t>дождь-снег.</w:t>
      </w:r>
      <w:r w:rsidRPr="00EE778A">
        <w:rPr>
          <w:rFonts w:ascii="Times New Roman" w:eastAsia="Times New Roman" w:hAnsi="Times New Roman" w:cs="Times New Roman"/>
          <w:color w:val="000000"/>
          <w:sz w:val="28"/>
          <w:szCs w:val="28"/>
          <w:lang w:eastAsia="ru-RU"/>
        </w:rPr>
        <w:br/>
      </w:r>
      <w:r w:rsidRPr="00EE778A">
        <w:rPr>
          <w:rFonts w:ascii="Times New Roman" w:eastAsia="Times New Roman" w:hAnsi="Times New Roman" w:cs="Times New Roman"/>
          <w:color w:val="000000"/>
          <w:sz w:val="28"/>
          <w:szCs w:val="28"/>
          <w:lang w:eastAsia="ru-RU"/>
        </w:rPr>
        <w:lastRenderedPageBreak/>
        <w:t>В конце игры воспитатель должен сделать вывод, что и то, и другое - хорошо, надо лишь уметь замечать это хорошее в природе.</w:t>
      </w:r>
    </w:p>
    <w:p w:rsidR="00CA5033" w:rsidRPr="008144ED" w:rsidRDefault="00CA5033" w:rsidP="00CA5033">
      <w:pPr>
        <w:rPr>
          <w:rFonts w:ascii="Times New Roman" w:hAnsi="Times New Roman" w:cs="Times New Roman"/>
          <w:sz w:val="28"/>
          <w:szCs w:val="28"/>
        </w:rPr>
      </w:pPr>
    </w:p>
    <w:p w:rsidR="00CA5033" w:rsidRDefault="00CA5033" w:rsidP="00CA5033">
      <w:pPr>
        <w:tabs>
          <w:tab w:val="left" w:pos="1145"/>
        </w:tabs>
        <w:rPr>
          <w:rFonts w:ascii="Times New Roman" w:hAnsi="Times New Roman" w:cs="Times New Roman"/>
          <w:sz w:val="28"/>
          <w:szCs w:val="28"/>
        </w:rPr>
      </w:pPr>
      <w:r>
        <w:rPr>
          <w:rFonts w:ascii="Times New Roman" w:hAnsi="Times New Roman" w:cs="Times New Roman"/>
          <w:sz w:val="28"/>
          <w:szCs w:val="28"/>
        </w:rPr>
        <w:tab/>
      </w:r>
    </w:p>
    <w:p w:rsidR="00CA5033" w:rsidRDefault="00CA5033" w:rsidP="00CA5033">
      <w:pPr>
        <w:tabs>
          <w:tab w:val="left" w:pos="1145"/>
        </w:tabs>
        <w:rPr>
          <w:rFonts w:ascii="Times New Roman" w:hAnsi="Times New Roman" w:cs="Times New Roman"/>
          <w:sz w:val="28"/>
          <w:szCs w:val="28"/>
        </w:rPr>
      </w:pPr>
    </w:p>
    <w:p w:rsidR="00CA5033" w:rsidRDefault="00CA5033" w:rsidP="00CA5033">
      <w:pPr>
        <w:tabs>
          <w:tab w:val="left" w:pos="1145"/>
        </w:tabs>
        <w:rPr>
          <w:rFonts w:ascii="Times New Roman" w:hAnsi="Times New Roman" w:cs="Times New Roman"/>
          <w:sz w:val="28"/>
          <w:szCs w:val="28"/>
        </w:rPr>
      </w:pPr>
    </w:p>
    <w:p w:rsidR="00CA5033" w:rsidRDefault="00CA5033" w:rsidP="00CA5033">
      <w:pPr>
        <w:tabs>
          <w:tab w:val="left" w:pos="1145"/>
        </w:tabs>
        <w:rPr>
          <w:rFonts w:ascii="Times New Roman" w:hAnsi="Times New Roman" w:cs="Times New Roman"/>
          <w:sz w:val="28"/>
          <w:szCs w:val="28"/>
        </w:rPr>
      </w:pPr>
    </w:p>
    <w:p w:rsidR="00CA5033" w:rsidRDefault="00CA5033" w:rsidP="00CA5033">
      <w:pPr>
        <w:tabs>
          <w:tab w:val="left" w:pos="1145"/>
        </w:tabs>
        <w:rPr>
          <w:rFonts w:ascii="Times New Roman" w:hAnsi="Times New Roman" w:cs="Times New Roman"/>
          <w:sz w:val="28"/>
          <w:szCs w:val="28"/>
        </w:rPr>
      </w:pPr>
    </w:p>
    <w:p w:rsidR="00CA5033" w:rsidRDefault="00CA5033" w:rsidP="00CA5033">
      <w:pPr>
        <w:tabs>
          <w:tab w:val="left" w:pos="1145"/>
        </w:tabs>
        <w:rPr>
          <w:rFonts w:ascii="Times New Roman" w:hAnsi="Times New Roman" w:cs="Times New Roman"/>
          <w:sz w:val="28"/>
          <w:szCs w:val="28"/>
        </w:rPr>
      </w:pPr>
    </w:p>
    <w:p w:rsidR="00CA5033" w:rsidRDefault="00CA5033" w:rsidP="00CA5033">
      <w:pPr>
        <w:tabs>
          <w:tab w:val="left" w:pos="1145"/>
        </w:tabs>
        <w:rPr>
          <w:rFonts w:ascii="Times New Roman" w:hAnsi="Times New Roman" w:cs="Times New Roman"/>
          <w:sz w:val="28"/>
          <w:szCs w:val="28"/>
        </w:rPr>
      </w:pPr>
      <w:r>
        <w:rPr>
          <w:noProof/>
          <w:lang w:eastAsia="ru-RU"/>
        </w:rPr>
        <w:drawing>
          <wp:inline distT="0" distB="0" distL="0" distR="0">
            <wp:extent cx="6720290" cy="4968608"/>
            <wp:effectExtent l="0" t="0" r="4445" b="3810"/>
            <wp:docPr id="21" name="Рисунок 21" descr="https://image.freepik.com/free-vector/mixed-forest-with-trees-cartoon-illustration_11460-11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freepik.com/free-vector/mixed-forest-with-trees-cartoon-illustration_11460-11378.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0757" cy="4968953"/>
                    </a:xfrm>
                    <a:prstGeom prst="rect">
                      <a:avLst/>
                    </a:prstGeom>
                    <a:noFill/>
                    <a:ln>
                      <a:noFill/>
                    </a:ln>
                  </pic:spPr>
                </pic:pic>
              </a:graphicData>
            </a:graphic>
          </wp:inline>
        </w:drawing>
      </w:r>
    </w:p>
    <w:p w:rsidR="00CA5033" w:rsidRDefault="00CA5033" w:rsidP="00CA5033">
      <w:pPr>
        <w:tabs>
          <w:tab w:val="left" w:pos="1145"/>
        </w:tabs>
        <w:rPr>
          <w:rFonts w:ascii="Times New Roman" w:hAnsi="Times New Roman" w:cs="Times New Roman"/>
          <w:sz w:val="28"/>
          <w:szCs w:val="28"/>
        </w:rPr>
      </w:pPr>
    </w:p>
    <w:p w:rsidR="00CA5033" w:rsidRDefault="00CA5033" w:rsidP="00CA5033">
      <w:pPr>
        <w:shd w:val="clear" w:color="auto" w:fill="FFFFFF"/>
        <w:spacing w:after="0" w:line="240" w:lineRule="auto"/>
        <w:jc w:val="center"/>
        <w:rPr>
          <w:rFonts w:ascii="Times New Roman" w:eastAsia="Times New Roman" w:hAnsi="Times New Roman" w:cs="Times New Roman"/>
          <w:b/>
          <w:i/>
          <w:iCs/>
          <w:color w:val="000000"/>
          <w:sz w:val="28"/>
          <w:szCs w:val="28"/>
        </w:rPr>
      </w:pPr>
    </w:p>
    <w:p w:rsidR="00CA5033" w:rsidRDefault="00CA5033" w:rsidP="00CA5033">
      <w:pPr>
        <w:shd w:val="clear" w:color="auto" w:fill="FFFFFF"/>
        <w:spacing w:after="0" w:line="240" w:lineRule="auto"/>
        <w:jc w:val="center"/>
        <w:rPr>
          <w:rFonts w:ascii="Times New Roman" w:eastAsia="Times New Roman" w:hAnsi="Times New Roman" w:cs="Times New Roman"/>
          <w:b/>
          <w:i/>
          <w:iCs/>
          <w:color w:val="000000"/>
          <w:sz w:val="28"/>
          <w:szCs w:val="28"/>
        </w:rPr>
      </w:pPr>
    </w:p>
    <w:p w:rsidR="00CA5033" w:rsidRDefault="00CA5033" w:rsidP="00CA5033">
      <w:pPr>
        <w:shd w:val="clear" w:color="auto" w:fill="FFFFFF"/>
        <w:spacing w:after="0" w:line="240" w:lineRule="auto"/>
        <w:jc w:val="center"/>
        <w:rPr>
          <w:rFonts w:ascii="Times New Roman" w:eastAsia="Times New Roman" w:hAnsi="Times New Roman" w:cs="Times New Roman"/>
          <w:b/>
          <w:i/>
          <w:iCs/>
          <w:color w:val="000000"/>
          <w:sz w:val="28"/>
          <w:szCs w:val="28"/>
        </w:rPr>
      </w:pPr>
    </w:p>
    <w:p w:rsidR="00CA5033" w:rsidRDefault="00CA5033" w:rsidP="00CA5033">
      <w:pPr>
        <w:shd w:val="clear" w:color="auto" w:fill="FFFFFF"/>
        <w:spacing w:after="0" w:line="240" w:lineRule="auto"/>
        <w:jc w:val="center"/>
        <w:rPr>
          <w:rFonts w:ascii="Times New Roman" w:eastAsia="Times New Roman" w:hAnsi="Times New Roman" w:cs="Times New Roman"/>
          <w:b/>
          <w:i/>
          <w:iCs/>
          <w:color w:val="000000"/>
          <w:sz w:val="28"/>
          <w:szCs w:val="28"/>
        </w:rPr>
      </w:pPr>
    </w:p>
    <w:p w:rsidR="00BA4B9B" w:rsidRDefault="00BA4B9B"/>
    <w:sectPr w:rsidR="00BA4B9B" w:rsidSect="00CA5033">
      <w:pgSz w:w="11906" w:h="16838"/>
      <w:pgMar w:top="720" w:right="720" w:bottom="720" w:left="72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CA5033"/>
    <w:rsid w:val="00B2729E"/>
    <w:rsid w:val="00BA4B9B"/>
    <w:rsid w:val="00CA5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33"/>
    <w:rPr>
      <w:rFonts w:asciiTheme="majorHAnsi"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A5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5033"/>
  </w:style>
  <w:style w:type="paragraph" w:styleId="a3">
    <w:name w:val="Balloon Text"/>
    <w:basedOn w:val="a"/>
    <w:link w:val="a4"/>
    <w:uiPriority w:val="99"/>
    <w:semiHidden/>
    <w:unhideWhenUsed/>
    <w:rsid w:val="00CA50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5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2548</Words>
  <Characters>14524</Characters>
  <Application>Microsoft Office Word</Application>
  <DocSecurity>0</DocSecurity>
  <Lines>121</Lines>
  <Paragraphs>34</Paragraphs>
  <ScaleCrop>false</ScaleCrop>
  <Company>Microsoft</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Shencoff</dc:creator>
  <cp:lastModifiedBy>Shencoff</cp:lastModifiedBy>
  <cp:revision>1</cp:revision>
  <dcterms:created xsi:type="dcterms:W3CDTF">2021-10-25T17:38:00Z</dcterms:created>
  <dcterms:modified xsi:type="dcterms:W3CDTF">2021-10-25T17:40:00Z</dcterms:modified>
</cp:coreProperties>
</file>